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7AD90" w14:textId="1C0BEDA6" w:rsidR="00696CC0" w:rsidRPr="009C1963" w:rsidRDefault="00D54082" w:rsidP="00652CF3">
      <w:pPr>
        <w:pStyle w:val="NormaleWeb"/>
        <w:spacing w:before="0" w:beforeAutospacing="0" w:after="0" w:afterAutospacing="0" w:line="360" w:lineRule="auto"/>
        <w:jc w:val="both"/>
        <w:rPr>
          <w:rFonts w:ascii="Avenir Book" w:hAnsi="Avenir Book"/>
          <w:color w:val="FF0000"/>
          <w:sz w:val="20"/>
          <w:szCs w:val="20"/>
        </w:rPr>
      </w:pPr>
      <w:r>
        <w:rPr>
          <w:rFonts w:ascii="Avenir Book" w:hAnsi="Avenir Book"/>
          <w:color w:val="FF0000"/>
          <w:sz w:val="20"/>
          <w:szCs w:val="20"/>
        </w:rPr>
        <w:t>INFORMAZIONI SU</w:t>
      </w:r>
      <w:r w:rsidR="009801FE">
        <w:rPr>
          <w:rFonts w:ascii="Avenir Book" w:hAnsi="Avenir Book"/>
          <w:color w:val="FF0000"/>
          <w:sz w:val="20"/>
          <w:szCs w:val="20"/>
        </w:rPr>
        <w:t>I</w:t>
      </w:r>
      <w:r w:rsidR="008052D6">
        <w:rPr>
          <w:rFonts w:ascii="Avenir Book" w:hAnsi="Avenir Book"/>
          <w:color w:val="FF0000"/>
          <w:sz w:val="20"/>
          <w:szCs w:val="20"/>
        </w:rPr>
        <w:t xml:space="preserve"> </w:t>
      </w:r>
      <w:r w:rsidR="00F023A9" w:rsidRPr="009C1963">
        <w:rPr>
          <w:rFonts w:ascii="Avenir Book" w:hAnsi="Avenir Book"/>
          <w:color w:val="FF0000"/>
          <w:sz w:val="20"/>
          <w:szCs w:val="20"/>
        </w:rPr>
        <w:t>CORS</w:t>
      </w:r>
      <w:r w:rsidR="009801FE">
        <w:rPr>
          <w:rFonts w:ascii="Avenir Book" w:hAnsi="Avenir Book"/>
          <w:color w:val="FF0000"/>
          <w:sz w:val="20"/>
          <w:szCs w:val="20"/>
        </w:rPr>
        <w:t>I</w:t>
      </w:r>
    </w:p>
    <w:p w14:paraId="502D2145" w14:textId="630B3100" w:rsidR="00782C80" w:rsidRPr="009C1963" w:rsidRDefault="00782C80" w:rsidP="00652CF3">
      <w:pPr>
        <w:pStyle w:val="NormaleWeb"/>
        <w:spacing w:before="0" w:beforeAutospacing="0" w:after="0" w:afterAutospacing="0" w:line="360" w:lineRule="auto"/>
        <w:jc w:val="both"/>
        <w:rPr>
          <w:rFonts w:ascii="Avenir Book" w:hAnsi="Avenir Book"/>
          <w:color w:val="444444"/>
          <w:sz w:val="20"/>
          <w:szCs w:val="20"/>
        </w:rPr>
      </w:pPr>
      <w:r w:rsidRPr="009C1963">
        <w:rPr>
          <w:rFonts w:ascii="Avenir Book" w:hAnsi="Avenir Book"/>
          <w:color w:val="444444"/>
          <w:sz w:val="20"/>
          <w:szCs w:val="20"/>
        </w:rPr>
        <w:t xml:space="preserve">I corsi </w:t>
      </w:r>
      <w:r w:rsidR="007F479A" w:rsidRPr="009C1963">
        <w:rPr>
          <w:rFonts w:ascii="Avenir Book" w:hAnsi="Avenir Book"/>
          <w:color w:val="444444"/>
          <w:sz w:val="20"/>
          <w:szCs w:val="20"/>
        </w:rPr>
        <w:t>di formazione per il conseguimento delle competenze di livello direttivo per gli Ufficiali di Coperta e di Macchina</w:t>
      </w:r>
      <w:r w:rsidRPr="009C1963">
        <w:rPr>
          <w:rFonts w:ascii="Avenir Book" w:hAnsi="Avenir Book"/>
          <w:color w:val="444444"/>
          <w:sz w:val="20"/>
          <w:szCs w:val="20"/>
        </w:rPr>
        <w:t xml:space="preserve">, sono divenuti obbligatori ex D.M. 25/07/2016 e successive circolari, per tutti coloro che abbiano acquisito il titolo IMO di </w:t>
      </w:r>
      <w:r w:rsidR="00025F19" w:rsidRPr="009C1963">
        <w:rPr>
          <w:rFonts w:ascii="Avenir Book" w:hAnsi="Avenir Book"/>
          <w:color w:val="444444"/>
          <w:sz w:val="20"/>
          <w:szCs w:val="20"/>
        </w:rPr>
        <w:t xml:space="preserve">Comandante, Direttore di Macchina e di </w:t>
      </w:r>
      <w:r w:rsidRPr="009C1963">
        <w:rPr>
          <w:rFonts w:ascii="Avenir Book" w:hAnsi="Avenir Book"/>
          <w:color w:val="444444"/>
          <w:sz w:val="20"/>
          <w:szCs w:val="20"/>
        </w:rPr>
        <w:t>Primo Ufficiale</w:t>
      </w:r>
      <w:r w:rsidR="00025F19" w:rsidRPr="009C1963">
        <w:rPr>
          <w:rFonts w:ascii="Avenir Book" w:hAnsi="Avenir Book"/>
          <w:color w:val="444444"/>
          <w:sz w:val="20"/>
          <w:szCs w:val="20"/>
        </w:rPr>
        <w:t xml:space="preserve"> di coperta o di macchina</w:t>
      </w:r>
      <w:r w:rsidRPr="009C1963">
        <w:rPr>
          <w:rFonts w:ascii="Avenir Book" w:hAnsi="Avenir Book"/>
          <w:color w:val="444444"/>
          <w:sz w:val="20"/>
          <w:szCs w:val="20"/>
        </w:rPr>
        <w:t xml:space="preserve"> </w:t>
      </w:r>
      <w:r w:rsidR="007F479A" w:rsidRPr="009C1963">
        <w:rPr>
          <w:rFonts w:ascii="Avenir Book" w:hAnsi="Avenir Book"/>
          <w:color w:val="444444"/>
          <w:sz w:val="20"/>
          <w:szCs w:val="20"/>
        </w:rPr>
        <w:t>dal</w:t>
      </w:r>
      <w:r w:rsidRPr="009C1963">
        <w:rPr>
          <w:rFonts w:ascii="Avenir Book" w:hAnsi="Avenir Book"/>
          <w:color w:val="444444"/>
          <w:sz w:val="20"/>
          <w:szCs w:val="20"/>
        </w:rPr>
        <w:t xml:space="preserve"> </w:t>
      </w:r>
      <w:r w:rsidR="007F479A" w:rsidRPr="009C1963">
        <w:rPr>
          <w:rFonts w:ascii="Avenir Book" w:hAnsi="Avenir Book"/>
          <w:color w:val="444444"/>
          <w:sz w:val="20"/>
          <w:szCs w:val="20"/>
        </w:rPr>
        <w:t>02</w:t>
      </w:r>
      <w:r w:rsidRPr="009C1963">
        <w:rPr>
          <w:rFonts w:ascii="Avenir Book" w:hAnsi="Avenir Book"/>
          <w:color w:val="444444"/>
          <w:sz w:val="20"/>
          <w:szCs w:val="20"/>
        </w:rPr>
        <w:t>/02/2002.</w:t>
      </w:r>
    </w:p>
    <w:p w14:paraId="6E622AC2" w14:textId="59B438E2" w:rsidR="00800FA3" w:rsidRPr="009C1963" w:rsidRDefault="00782C80" w:rsidP="00652CF3">
      <w:pPr>
        <w:pStyle w:val="NormaleWeb"/>
        <w:spacing w:before="0" w:beforeAutospacing="0" w:after="0" w:afterAutospacing="0" w:line="360" w:lineRule="auto"/>
        <w:jc w:val="both"/>
        <w:rPr>
          <w:rFonts w:ascii="Avenir Book" w:hAnsi="Avenir Book"/>
          <w:color w:val="000000" w:themeColor="text1"/>
          <w:sz w:val="20"/>
          <w:szCs w:val="20"/>
        </w:rPr>
      </w:pPr>
      <w:r w:rsidRPr="009C1963">
        <w:rPr>
          <w:rFonts w:ascii="Avenir Book" w:hAnsi="Avenir Book"/>
          <w:color w:val="444444"/>
          <w:sz w:val="20"/>
          <w:szCs w:val="20"/>
        </w:rPr>
        <w:t xml:space="preserve">L’I.T.T.L. “Caio Duilio” offre </w:t>
      </w:r>
      <w:r w:rsidR="007C562C" w:rsidRPr="009C1963">
        <w:rPr>
          <w:rFonts w:ascii="Avenir Book" w:hAnsi="Avenir Book"/>
          <w:color w:val="444444"/>
          <w:sz w:val="20"/>
          <w:szCs w:val="20"/>
        </w:rPr>
        <w:t>l’opportunità di</w:t>
      </w:r>
      <w:r w:rsidR="00800FA3" w:rsidRPr="009C1963">
        <w:rPr>
          <w:rFonts w:ascii="Avenir Book" w:hAnsi="Avenir Book"/>
          <w:color w:val="444444"/>
          <w:sz w:val="20"/>
          <w:szCs w:val="20"/>
        </w:rPr>
        <w:t xml:space="preserve"> frequentare un corso di preparazione per poi sostenere </w:t>
      </w:r>
      <w:r w:rsidR="007F479A" w:rsidRPr="009C1963">
        <w:rPr>
          <w:rFonts w:ascii="Avenir Book" w:hAnsi="Avenir Book"/>
          <w:color w:val="444444"/>
          <w:sz w:val="20"/>
          <w:szCs w:val="20"/>
        </w:rPr>
        <w:t>direttamente</w:t>
      </w:r>
      <w:r w:rsidR="00025F19" w:rsidRPr="009C1963">
        <w:rPr>
          <w:rFonts w:ascii="Avenir Book" w:hAnsi="Avenir Book"/>
          <w:color w:val="444444"/>
          <w:sz w:val="20"/>
          <w:szCs w:val="20"/>
        </w:rPr>
        <w:t>,</w:t>
      </w:r>
      <w:r w:rsidR="00800FA3" w:rsidRPr="009C1963">
        <w:rPr>
          <w:rFonts w:ascii="Avenir Book" w:hAnsi="Avenir Book"/>
          <w:color w:val="444444"/>
          <w:sz w:val="20"/>
          <w:szCs w:val="20"/>
        </w:rPr>
        <w:t xml:space="preserve"> nelle modalità previste dalla circolare n. 33 </w:t>
      </w:r>
      <w:r w:rsidR="007F479A" w:rsidRPr="009C1963">
        <w:rPr>
          <w:rFonts w:ascii="Avenir Book" w:hAnsi="Avenir Book"/>
          <w:color w:val="444444"/>
          <w:sz w:val="20"/>
          <w:szCs w:val="20"/>
        </w:rPr>
        <w:t>del 02/05/17 al punto 6.5 e cioè secondo quanto previsto dall’art. 3 del D.D. del 04/12/13</w:t>
      </w:r>
      <w:r w:rsidR="00B756EA">
        <w:rPr>
          <w:rFonts w:ascii="Avenir Book" w:hAnsi="Avenir Book"/>
          <w:color w:val="444444"/>
          <w:sz w:val="20"/>
          <w:szCs w:val="20"/>
        </w:rPr>
        <w:t>, l’esame per il conseguimento delle suddette competenze</w:t>
      </w:r>
      <w:r w:rsidR="00F642E3" w:rsidRPr="009C1963">
        <w:rPr>
          <w:rFonts w:ascii="Avenir Book" w:hAnsi="Avenir Book"/>
          <w:color w:val="000000" w:themeColor="text1"/>
          <w:sz w:val="20"/>
          <w:szCs w:val="20"/>
        </w:rPr>
        <w:t>.</w:t>
      </w:r>
    </w:p>
    <w:p w14:paraId="470F3462" w14:textId="7AF1DB1A" w:rsidR="00A655DE" w:rsidRDefault="00A655DE" w:rsidP="00652CF3">
      <w:pPr>
        <w:pStyle w:val="NormaleWeb"/>
        <w:spacing w:before="0" w:beforeAutospacing="0" w:after="0" w:afterAutospacing="0" w:line="360" w:lineRule="auto"/>
        <w:jc w:val="both"/>
        <w:rPr>
          <w:rFonts w:ascii="Avenir Book" w:hAnsi="Avenir Book"/>
          <w:color w:val="444444"/>
          <w:sz w:val="20"/>
          <w:szCs w:val="20"/>
        </w:rPr>
      </w:pPr>
      <w:r w:rsidRPr="0066391C">
        <w:rPr>
          <w:rFonts w:ascii="Avenir Book" w:hAnsi="Avenir Book"/>
          <w:color w:val="444444"/>
          <w:sz w:val="20"/>
          <w:szCs w:val="20"/>
        </w:rPr>
        <w:t>Inoltre l’Istituto</w:t>
      </w:r>
      <w:r w:rsidR="0066391C" w:rsidRPr="0066391C">
        <w:rPr>
          <w:rFonts w:ascii="Avenir Book" w:hAnsi="Avenir Book"/>
          <w:color w:val="444444"/>
          <w:sz w:val="20"/>
          <w:szCs w:val="20"/>
        </w:rPr>
        <w:t>,</w:t>
      </w:r>
      <w:r w:rsidRPr="0066391C">
        <w:rPr>
          <w:rFonts w:ascii="Avenir Book" w:hAnsi="Avenir Book"/>
          <w:color w:val="444444"/>
          <w:sz w:val="20"/>
          <w:szCs w:val="20"/>
        </w:rPr>
        <w:t xml:space="preserve"> </w:t>
      </w:r>
      <w:r w:rsidR="00025F19" w:rsidRPr="0066391C">
        <w:rPr>
          <w:rFonts w:ascii="Avenir Book" w:hAnsi="Avenir Book"/>
          <w:color w:val="444444"/>
          <w:sz w:val="20"/>
          <w:szCs w:val="20"/>
        </w:rPr>
        <w:t>offre</w:t>
      </w:r>
      <w:r w:rsidRPr="0066391C">
        <w:rPr>
          <w:rFonts w:ascii="Avenir Book" w:hAnsi="Avenir Book"/>
          <w:color w:val="444444"/>
          <w:sz w:val="20"/>
          <w:szCs w:val="20"/>
        </w:rPr>
        <w:t xml:space="preserve"> l’opportunità</w:t>
      </w:r>
      <w:bookmarkStart w:id="0" w:name="_GoBack"/>
      <w:bookmarkEnd w:id="0"/>
      <w:r w:rsidR="0066391C" w:rsidRPr="0066391C">
        <w:rPr>
          <w:rFonts w:ascii="Avenir Book" w:hAnsi="Avenir Book"/>
          <w:color w:val="444444"/>
          <w:sz w:val="20"/>
          <w:szCs w:val="20"/>
        </w:rPr>
        <w:t xml:space="preserve"> </w:t>
      </w:r>
      <w:r w:rsidRPr="0066391C">
        <w:rPr>
          <w:rFonts w:ascii="Avenir Book" w:hAnsi="Avenir Book"/>
          <w:color w:val="444444"/>
          <w:sz w:val="20"/>
          <w:szCs w:val="20"/>
        </w:rPr>
        <w:t xml:space="preserve"> </w:t>
      </w:r>
      <w:r w:rsidR="0066391C" w:rsidRPr="0066391C">
        <w:rPr>
          <w:rFonts w:ascii="Avenir Book" w:hAnsi="Avenir Book"/>
          <w:color w:val="444444"/>
          <w:sz w:val="20"/>
          <w:szCs w:val="20"/>
        </w:rPr>
        <w:t xml:space="preserve">a chi non voglia frequentare il corso di preparazione, </w:t>
      </w:r>
      <w:r w:rsidRPr="0066391C">
        <w:rPr>
          <w:rFonts w:ascii="Avenir Book" w:hAnsi="Avenir Book"/>
          <w:color w:val="444444"/>
          <w:sz w:val="20"/>
          <w:szCs w:val="20"/>
        </w:rPr>
        <w:t>di iscriversi</w:t>
      </w:r>
      <w:r w:rsidR="00B756EA" w:rsidRPr="0066391C">
        <w:rPr>
          <w:rFonts w:ascii="Avenir Book" w:hAnsi="Avenir Book"/>
          <w:color w:val="444444"/>
          <w:sz w:val="20"/>
          <w:szCs w:val="20"/>
        </w:rPr>
        <w:t>,</w:t>
      </w:r>
      <w:r w:rsidRPr="0066391C">
        <w:rPr>
          <w:rFonts w:ascii="Avenir Book" w:hAnsi="Avenir Book"/>
          <w:color w:val="444444"/>
          <w:sz w:val="20"/>
          <w:szCs w:val="20"/>
        </w:rPr>
        <w:t xml:space="preserve"> </w:t>
      </w:r>
      <w:r w:rsidR="00B756EA" w:rsidRPr="0066391C">
        <w:rPr>
          <w:rFonts w:ascii="Avenir Book" w:hAnsi="Avenir Book"/>
          <w:color w:val="444444"/>
          <w:sz w:val="20"/>
          <w:szCs w:val="20"/>
        </w:rPr>
        <w:t>almeno 15 giorni</w:t>
      </w:r>
      <w:r w:rsidR="0066391C" w:rsidRPr="0066391C">
        <w:rPr>
          <w:rFonts w:ascii="Avenir Book" w:hAnsi="Avenir Book"/>
          <w:color w:val="444444"/>
          <w:sz w:val="20"/>
          <w:szCs w:val="20"/>
        </w:rPr>
        <w:t xml:space="preserve"> </w:t>
      </w:r>
      <w:r w:rsidR="0066391C" w:rsidRPr="0066391C">
        <w:rPr>
          <w:rFonts w:ascii="Avenir Book" w:hAnsi="Avenir Book"/>
          <w:sz w:val="20"/>
          <w:szCs w:val="20"/>
        </w:rPr>
        <w:t>prima</w:t>
      </w:r>
      <w:r w:rsidR="00B756EA" w:rsidRPr="0066391C">
        <w:rPr>
          <w:rFonts w:ascii="Avenir Book" w:hAnsi="Avenir Book"/>
          <w:color w:val="444444"/>
          <w:sz w:val="20"/>
          <w:szCs w:val="20"/>
        </w:rPr>
        <w:t xml:space="preserve">, </w:t>
      </w:r>
      <w:r w:rsidR="0066391C" w:rsidRPr="0066391C">
        <w:rPr>
          <w:rFonts w:ascii="Avenir Book" w:hAnsi="Avenir Book"/>
          <w:color w:val="444444"/>
          <w:sz w:val="20"/>
          <w:szCs w:val="20"/>
        </w:rPr>
        <w:t xml:space="preserve">direttamente all’esame finale, </w:t>
      </w:r>
      <w:r w:rsidRPr="0066391C">
        <w:rPr>
          <w:rFonts w:ascii="Avenir Book" w:hAnsi="Avenir Book"/>
          <w:color w:val="444444"/>
          <w:sz w:val="20"/>
          <w:szCs w:val="20"/>
        </w:rPr>
        <w:t xml:space="preserve">da sostenere in una delle </w:t>
      </w:r>
      <w:r w:rsidR="0066391C" w:rsidRPr="0066391C">
        <w:rPr>
          <w:rFonts w:ascii="Avenir Book" w:hAnsi="Avenir Book"/>
          <w:color w:val="444444"/>
          <w:sz w:val="20"/>
          <w:szCs w:val="20"/>
        </w:rPr>
        <w:t xml:space="preserve">specifiche </w:t>
      </w:r>
      <w:r w:rsidR="00F642E3" w:rsidRPr="0066391C">
        <w:rPr>
          <w:rFonts w:ascii="Avenir Book" w:hAnsi="Avenir Book"/>
          <w:color w:val="444444"/>
          <w:sz w:val="20"/>
          <w:szCs w:val="20"/>
        </w:rPr>
        <w:t>sessioni</w:t>
      </w:r>
      <w:r w:rsidR="0066391C" w:rsidRPr="0066391C">
        <w:rPr>
          <w:rFonts w:ascii="Avenir Book" w:hAnsi="Avenir Book"/>
          <w:color w:val="444444"/>
          <w:sz w:val="20"/>
          <w:szCs w:val="20"/>
        </w:rPr>
        <w:t>, che</w:t>
      </w:r>
      <w:r w:rsidR="00B756EA" w:rsidRPr="0066391C">
        <w:rPr>
          <w:rFonts w:ascii="Avenir Book" w:hAnsi="Avenir Book"/>
          <w:color w:val="444444"/>
          <w:sz w:val="20"/>
          <w:szCs w:val="20"/>
        </w:rPr>
        <w:t xml:space="preserve"> </w:t>
      </w:r>
      <w:r w:rsidR="0066391C" w:rsidRPr="0066391C">
        <w:rPr>
          <w:rFonts w:ascii="Avenir Book" w:hAnsi="Avenir Book"/>
          <w:color w:val="444444"/>
          <w:sz w:val="20"/>
          <w:szCs w:val="20"/>
        </w:rPr>
        <w:t>saranno attivate</w:t>
      </w:r>
      <w:r w:rsidR="00B1248D" w:rsidRPr="0066391C">
        <w:rPr>
          <w:rFonts w:ascii="Avenir Book" w:hAnsi="Avenir Book"/>
          <w:color w:val="444444"/>
          <w:sz w:val="20"/>
          <w:szCs w:val="20"/>
        </w:rPr>
        <w:t xml:space="preserve"> previo il raggiungimento </w:t>
      </w:r>
      <w:r w:rsidRPr="0066391C">
        <w:rPr>
          <w:rFonts w:ascii="Avenir Book" w:hAnsi="Avenir Book"/>
          <w:color w:val="444444"/>
          <w:sz w:val="20"/>
          <w:szCs w:val="20"/>
        </w:rPr>
        <w:t xml:space="preserve">di almeno 8 </w:t>
      </w:r>
      <w:r w:rsidR="00B1248D" w:rsidRPr="0066391C">
        <w:rPr>
          <w:rFonts w:ascii="Avenir Book" w:hAnsi="Avenir Book"/>
          <w:color w:val="444444"/>
          <w:sz w:val="20"/>
          <w:szCs w:val="20"/>
        </w:rPr>
        <w:t>adesioni</w:t>
      </w:r>
      <w:r w:rsidR="0066391C" w:rsidRPr="0066391C">
        <w:rPr>
          <w:rFonts w:ascii="Avenir Book" w:hAnsi="Avenir Book"/>
          <w:color w:val="444444"/>
          <w:sz w:val="20"/>
          <w:szCs w:val="20"/>
        </w:rPr>
        <w:t>.</w:t>
      </w:r>
      <w:r w:rsidR="00B1248D" w:rsidRPr="0066391C">
        <w:rPr>
          <w:rFonts w:ascii="Avenir Book" w:hAnsi="Avenir Book"/>
          <w:color w:val="444444"/>
          <w:sz w:val="20"/>
          <w:szCs w:val="20"/>
        </w:rPr>
        <w:t>.</w:t>
      </w:r>
    </w:p>
    <w:p w14:paraId="34759699" w14:textId="442A105F" w:rsidR="00D165BA" w:rsidRPr="009C1963" w:rsidRDefault="00D165BA" w:rsidP="00652CF3">
      <w:pPr>
        <w:pStyle w:val="NormaleWeb"/>
        <w:spacing w:before="0" w:beforeAutospacing="0" w:after="0" w:afterAutospacing="0" w:line="360" w:lineRule="auto"/>
        <w:jc w:val="both"/>
        <w:rPr>
          <w:rFonts w:ascii="Avenir Book" w:hAnsi="Avenir Book"/>
          <w:b/>
          <w:color w:val="FF0000"/>
          <w:sz w:val="20"/>
          <w:szCs w:val="20"/>
        </w:rPr>
      </w:pPr>
      <w:r w:rsidRPr="009C1963">
        <w:rPr>
          <w:rFonts w:ascii="Avenir Book" w:hAnsi="Avenir Book"/>
          <w:b/>
          <w:color w:val="FF0000"/>
          <w:sz w:val="20"/>
          <w:szCs w:val="20"/>
        </w:rPr>
        <w:t xml:space="preserve">REQUISITI ACCESSO </w:t>
      </w:r>
      <w:r w:rsidR="00FA1D40">
        <w:rPr>
          <w:rFonts w:ascii="Avenir Book" w:hAnsi="Avenir Book"/>
          <w:b/>
          <w:color w:val="FF0000"/>
          <w:sz w:val="20"/>
          <w:szCs w:val="20"/>
        </w:rPr>
        <w:t xml:space="preserve">AL </w:t>
      </w:r>
      <w:r w:rsidR="00F023A9" w:rsidRPr="009C1963">
        <w:rPr>
          <w:rFonts w:ascii="Avenir Book" w:hAnsi="Avenir Book"/>
          <w:b/>
          <w:color w:val="FF0000"/>
          <w:sz w:val="20"/>
          <w:szCs w:val="20"/>
        </w:rPr>
        <w:t>CORSO</w:t>
      </w:r>
    </w:p>
    <w:p w14:paraId="2BB66B60" w14:textId="06F7DF57" w:rsidR="00D165BA" w:rsidRPr="009C1963" w:rsidRDefault="00EB2EB4" w:rsidP="00EB2EB4">
      <w:pPr>
        <w:pStyle w:val="NormaleWeb"/>
        <w:pBdr>
          <w:left w:val="single" w:sz="4" w:space="4" w:color="auto"/>
        </w:pBdr>
        <w:spacing w:before="0" w:beforeAutospacing="0" w:after="0" w:afterAutospacing="0" w:line="360" w:lineRule="auto"/>
        <w:jc w:val="both"/>
        <w:rPr>
          <w:rFonts w:ascii="Avenir Book" w:hAnsi="Avenir Book"/>
          <w:color w:val="444444"/>
          <w:sz w:val="20"/>
          <w:szCs w:val="20"/>
        </w:rPr>
      </w:pPr>
      <w:r>
        <w:rPr>
          <w:rFonts w:ascii="Avenir Book" w:hAnsi="Avenir Book"/>
          <w:color w:val="444444"/>
          <w:sz w:val="20"/>
          <w:szCs w:val="20"/>
        </w:rPr>
        <w:t xml:space="preserve">I requisiti di ammissione sono quelli definiti dalla Circolare </w:t>
      </w:r>
      <w:r w:rsidRPr="009C1963">
        <w:rPr>
          <w:rFonts w:ascii="Avenir Book" w:hAnsi="Avenir Book"/>
          <w:color w:val="444444"/>
          <w:sz w:val="20"/>
          <w:szCs w:val="20"/>
        </w:rPr>
        <w:t xml:space="preserve">n. 33 </w:t>
      </w:r>
      <w:r>
        <w:rPr>
          <w:rFonts w:ascii="Avenir Book" w:hAnsi="Avenir Book"/>
          <w:color w:val="444444"/>
          <w:sz w:val="20"/>
          <w:szCs w:val="20"/>
        </w:rPr>
        <w:t xml:space="preserve">del CGCCP emessa il </w:t>
      </w:r>
      <w:r w:rsidRPr="009C1963">
        <w:rPr>
          <w:rFonts w:ascii="Avenir Book" w:hAnsi="Avenir Book"/>
          <w:color w:val="444444"/>
          <w:sz w:val="20"/>
          <w:szCs w:val="20"/>
        </w:rPr>
        <w:t>02/05/17</w:t>
      </w:r>
      <w:r>
        <w:rPr>
          <w:rFonts w:ascii="Avenir Book" w:hAnsi="Avenir Book"/>
          <w:color w:val="444444"/>
          <w:sz w:val="20"/>
          <w:szCs w:val="20"/>
        </w:rPr>
        <w:t>.</w:t>
      </w:r>
    </w:p>
    <w:p w14:paraId="56C2B305" w14:textId="1CC2F81C" w:rsidR="00F023A9" w:rsidRPr="009C1963" w:rsidRDefault="00F023A9" w:rsidP="00652CF3">
      <w:pPr>
        <w:pStyle w:val="NormaleWeb"/>
        <w:spacing w:before="0" w:beforeAutospacing="0" w:after="0" w:afterAutospacing="0" w:line="360" w:lineRule="auto"/>
        <w:jc w:val="both"/>
        <w:rPr>
          <w:rFonts w:ascii="Avenir Book" w:hAnsi="Avenir Book"/>
          <w:b/>
          <w:color w:val="FF0000"/>
          <w:sz w:val="20"/>
          <w:szCs w:val="20"/>
        </w:rPr>
      </w:pPr>
      <w:r w:rsidRPr="009C1963">
        <w:rPr>
          <w:rFonts w:ascii="Avenir Book" w:hAnsi="Avenir Book"/>
          <w:b/>
          <w:color w:val="FF0000"/>
          <w:sz w:val="20"/>
          <w:szCs w:val="20"/>
        </w:rPr>
        <w:t xml:space="preserve">DURATA ED ARTICOLAZIONE </w:t>
      </w:r>
      <w:r w:rsidR="00FA1D40">
        <w:rPr>
          <w:rFonts w:ascii="Avenir Book" w:hAnsi="Avenir Book"/>
          <w:b/>
          <w:color w:val="FF0000"/>
          <w:sz w:val="20"/>
          <w:szCs w:val="20"/>
        </w:rPr>
        <w:t xml:space="preserve">DEL </w:t>
      </w:r>
      <w:r w:rsidRPr="009C1963">
        <w:rPr>
          <w:rFonts w:ascii="Avenir Book" w:hAnsi="Avenir Book"/>
          <w:b/>
          <w:color w:val="FF0000"/>
          <w:sz w:val="20"/>
          <w:szCs w:val="20"/>
        </w:rPr>
        <w:t>CORSO</w:t>
      </w:r>
    </w:p>
    <w:p w14:paraId="61CF3F80" w14:textId="77777777" w:rsidR="00F023A9" w:rsidRPr="009C1963" w:rsidRDefault="00F023A9" w:rsidP="00652CF3">
      <w:pPr>
        <w:pStyle w:val="NormaleWeb"/>
        <w:spacing w:before="0" w:beforeAutospacing="0" w:after="0" w:afterAutospacing="0" w:line="360" w:lineRule="auto"/>
        <w:jc w:val="both"/>
        <w:rPr>
          <w:rFonts w:ascii="Avenir Book" w:hAnsi="Avenir Book"/>
          <w:color w:val="444444"/>
          <w:sz w:val="20"/>
          <w:szCs w:val="20"/>
        </w:rPr>
      </w:pPr>
      <w:r w:rsidRPr="009C1963">
        <w:rPr>
          <w:rFonts w:ascii="Avenir Book" w:hAnsi="Avenir Book"/>
          <w:color w:val="444444"/>
          <w:sz w:val="20"/>
          <w:szCs w:val="20"/>
        </w:rPr>
        <w:t>Il corso avrà la durata di:</w:t>
      </w:r>
    </w:p>
    <w:p w14:paraId="59B337A4" w14:textId="77777777" w:rsidR="005C2583" w:rsidRPr="009C1963" w:rsidRDefault="005C2583" w:rsidP="009C1963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jc w:val="both"/>
        <w:rPr>
          <w:rFonts w:ascii="Avenir Book" w:hAnsi="Avenir Book"/>
          <w:color w:val="444444"/>
          <w:sz w:val="20"/>
          <w:szCs w:val="20"/>
        </w:rPr>
      </w:pPr>
      <w:r w:rsidRPr="009C1963">
        <w:rPr>
          <w:rFonts w:ascii="Avenir Book" w:hAnsi="Avenir Book"/>
          <w:color w:val="444444"/>
          <w:sz w:val="20"/>
          <w:szCs w:val="20"/>
        </w:rPr>
        <w:t>Coperta: 60 ore</w:t>
      </w:r>
    </w:p>
    <w:p w14:paraId="4E28CC0A" w14:textId="77777777" w:rsidR="005C2583" w:rsidRPr="009C1963" w:rsidRDefault="005C2583" w:rsidP="009C1963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jc w:val="both"/>
        <w:rPr>
          <w:rFonts w:ascii="Avenir Book" w:hAnsi="Avenir Book"/>
          <w:color w:val="444444"/>
          <w:sz w:val="20"/>
          <w:szCs w:val="20"/>
        </w:rPr>
      </w:pPr>
      <w:r w:rsidRPr="009C1963">
        <w:rPr>
          <w:rFonts w:ascii="Avenir Book" w:hAnsi="Avenir Book"/>
          <w:color w:val="444444"/>
          <w:sz w:val="20"/>
          <w:szCs w:val="20"/>
        </w:rPr>
        <w:t>Macchina: 72 ore</w:t>
      </w:r>
    </w:p>
    <w:p w14:paraId="5575013C" w14:textId="0FA745DA" w:rsidR="008F522D" w:rsidRPr="009C1963" w:rsidRDefault="005C2583" w:rsidP="00EB2EB4">
      <w:pPr>
        <w:pStyle w:val="NormaleWeb"/>
        <w:spacing w:before="0" w:beforeAutospacing="0" w:after="0" w:afterAutospacing="0" w:line="360" w:lineRule="auto"/>
        <w:jc w:val="both"/>
        <w:rPr>
          <w:rFonts w:ascii="Avenir Book" w:hAnsi="Avenir Book"/>
          <w:color w:val="444444"/>
          <w:sz w:val="20"/>
          <w:szCs w:val="20"/>
        </w:rPr>
      </w:pPr>
      <w:r w:rsidRPr="009C1963">
        <w:rPr>
          <w:rFonts w:ascii="Avenir Book" w:hAnsi="Avenir Book"/>
          <w:color w:val="444444"/>
          <w:sz w:val="20"/>
          <w:szCs w:val="20"/>
        </w:rPr>
        <w:t>Le lezioni si terranno di norma dal lunedì al venerdì dalle 14.00 alle 20.00 ed il sabato dalle 8.00 alle 14.00</w:t>
      </w:r>
      <w:r w:rsidR="008F522D" w:rsidRPr="009C1963">
        <w:rPr>
          <w:rFonts w:ascii="Avenir Book" w:hAnsi="Avenir Book"/>
          <w:color w:val="444444"/>
          <w:sz w:val="20"/>
          <w:szCs w:val="20"/>
        </w:rPr>
        <w:t>.</w:t>
      </w:r>
    </w:p>
    <w:p w14:paraId="1F2F80D5" w14:textId="72576962" w:rsidR="008F522D" w:rsidRPr="009C1963" w:rsidRDefault="008F522D" w:rsidP="00EB2EB4">
      <w:pPr>
        <w:pStyle w:val="NormaleWeb"/>
        <w:pBdr>
          <w:left w:val="single" w:sz="4" w:space="4" w:color="auto"/>
        </w:pBdr>
        <w:spacing w:before="0" w:beforeAutospacing="0" w:after="0" w:afterAutospacing="0" w:line="360" w:lineRule="auto"/>
        <w:jc w:val="both"/>
        <w:rPr>
          <w:rFonts w:ascii="Avenir Book" w:hAnsi="Avenir Book"/>
          <w:color w:val="444444"/>
          <w:sz w:val="20"/>
          <w:szCs w:val="20"/>
        </w:rPr>
      </w:pPr>
      <w:r w:rsidRPr="009C1963">
        <w:rPr>
          <w:rFonts w:ascii="Avenir Book" w:hAnsi="Avenir Book"/>
          <w:color w:val="444444"/>
          <w:sz w:val="20"/>
          <w:szCs w:val="20"/>
        </w:rPr>
        <w:t>I corsi saranno erogati secondo il calendario pubblicato</w:t>
      </w:r>
      <w:r w:rsidR="00AD1B41">
        <w:rPr>
          <w:rFonts w:ascii="Avenir Book" w:hAnsi="Avenir Book"/>
          <w:color w:val="444444"/>
          <w:sz w:val="20"/>
          <w:szCs w:val="20"/>
        </w:rPr>
        <w:t xml:space="preserve"> (Allegato </w:t>
      </w:r>
      <w:r w:rsidR="00642176">
        <w:rPr>
          <w:rFonts w:ascii="Avenir Book" w:hAnsi="Avenir Book"/>
          <w:color w:val="444444"/>
          <w:sz w:val="20"/>
          <w:szCs w:val="20"/>
        </w:rPr>
        <w:t>3</w:t>
      </w:r>
      <w:r w:rsidR="00AD1B41">
        <w:rPr>
          <w:rFonts w:ascii="Avenir Book" w:hAnsi="Avenir Book"/>
          <w:color w:val="444444"/>
          <w:sz w:val="20"/>
          <w:szCs w:val="20"/>
        </w:rPr>
        <w:t>)</w:t>
      </w:r>
      <w:r w:rsidRPr="009C1963">
        <w:rPr>
          <w:rFonts w:ascii="Avenir Book" w:hAnsi="Avenir Book"/>
          <w:color w:val="444444"/>
          <w:sz w:val="20"/>
          <w:szCs w:val="20"/>
        </w:rPr>
        <w:t xml:space="preserve"> ed </w:t>
      </w:r>
      <w:r w:rsidR="00415A01" w:rsidRPr="009C1963">
        <w:rPr>
          <w:rFonts w:ascii="Avenir Book" w:hAnsi="Avenir Book"/>
          <w:color w:val="444444"/>
          <w:sz w:val="20"/>
          <w:szCs w:val="20"/>
        </w:rPr>
        <w:t>al</w:t>
      </w:r>
      <w:r w:rsidRPr="009C1963">
        <w:rPr>
          <w:rFonts w:ascii="Avenir Book" w:hAnsi="Avenir Book"/>
          <w:color w:val="444444"/>
          <w:sz w:val="20"/>
          <w:szCs w:val="20"/>
        </w:rPr>
        <w:t xml:space="preserve"> raggiungimento di un numero minimo di iscritti pari a </w:t>
      </w:r>
      <w:r w:rsidR="000B5B66">
        <w:rPr>
          <w:rFonts w:ascii="Avenir Book" w:hAnsi="Avenir Book"/>
          <w:color w:val="444444"/>
          <w:sz w:val="20"/>
          <w:szCs w:val="20"/>
        </w:rPr>
        <w:t>7</w:t>
      </w:r>
      <w:r w:rsidR="00706966">
        <w:rPr>
          <w:rFonts w:ascii="Avenir Book" w:hAnsi="Avenir Book"/>
          <w:color w:val="444444"/>
          <w:sz w:val="20"/>
          <w:szCs w:val="20"/>
        </w:rPr>
        <w:t xml:space="preserve"> (sette)</w:t>
      </w:r>
      <w:r w:rsidR="0066391C">
        <w:rPr>
          <w:rFonts w:ascii="Avenir Book" w:hAnsi="Avenir Book"/>
          <w:color w:val="444444"/>
          <w:sz w:val="20"/>
          <w:szCs w:val="20"/>
        </w:rPr>
        <w:t xml:space="preserve"> e con</w:t>
      </w:r>
      <w:r w:rsidR="00706966">
        <w:rPr>
          <w:rFonts w:ascii="Avenir Book" w:hAnsi="Avenir Book"/>
          <w:color w:val="444444"/>
          <w:sz w:val="20"/>
          <w:szCs w:val="20"/>
        </w:rPr>
        <w:t xml:space="preserve"> un numero massimo pari a </w:t>
      </w:r>
      <w:r w:rsidR="000B5B66">
        <w:rPr>
          <w:rFonts w:ascii="Avenir Book" w:hAnsi="Avenir Book"/>
          <w:color w:val="444444"/>
          <w:sz w:val="20"/>
          <w:szCs w:val="20"/>
        </w:rPr>
        <w:t>1</w:t>
      </w:r>
      <w:r w:rsidR="00EB2EB4">
        <w:rPr>
          <w:rFonts w:ascii="Avenir Book" w:hAnsi="Avenir Book"/>
          <w:color w:val="444444"/>
          <w:sz w:val="20"/>
          <w:szCs w:val="20"/>
        </w:rPr>
        <w:t>2</w:t>
      </w:r>
      <w:r w:rsidR="00706966">
        <w:rPr>
          <w:rFonts w:ascii="Avenir Book" w:hAnsi="Avenir Book"/>
          <w:color w:val="444444"/>
          <w:sz w:val="20"/>
          <w:szCs w:val="20"/>
        </w:rPr>
        <w:t xml:space="preserve"> per edizione.</w:t>
      </w:r>
    </w:p>
    <w:p w14:paraId="362D345E" w14:textId="5BE9C1C8" w:rsidR="00D41C7A" w:rsidRPr="009C1963" w:rsidRDefault="00D41C7A" w:rsidP="00EB2EB4">
      <w:pPr>
        <w:pStyle w:val="NormaleWeb"/>
        <w:spacing w:before="0" w:beforeAutospacing="0" w:after="0" w:afterAutospacing="0" w:line="360" w:lineRule="auto"/>
        <w:jc w:val="both"/>
        <w:rPr>
          <w:rFonts w:ascii="Avenir Book" w:hAnsi="Avenir Book"/>
          <w:color w:val="444444"/>
          <w:sz w:val="20"/>
          <w:szCs w:val="20"/>
        </w:rPr>
      </w:pPr>
      <w:r w:rsidRPr="009C1963">
        <w:rPr>
          <w:rFonts w:ascii="Avenir Book" w:hAnsi="Avenir Book"/>
          <w:color w:val="444444"/>
          <w:sz w:val="20"/>
          <w:szCs w:val="20"/>
        </w:rPr>
        <w:t xml:space="preserve">I contenuti del corso sono quelli </w:t>
      </w:r>
      <w:r w:rsidR="000B5B66">
        <w:rPr>
          <w:rFonts w:ascii="Avenir Book" w:hAnsi="Avenir Book"/>
          <w:color w:val="444444"/>
          <w:sz w:val="20"/>
          <w:szCs w:val="20"/>
        </w:rPr>
        <w:t>correlabili agli</w:t>
      </w:r>
      <w:r w:rsidR="0092620B" w:rsidRPr="009C1963">
        <w:rPr>
          <w:rFonts w:ascii="Avenir Book" w:hAnsi="Avenir Book"/>
          <w:color w:val="444444"/>
          <w:sz w:val="20"/>
          <w:szCs w:val="20"/>
        </w:rPr>
        <w:t xml:space="preserve"> Allegati 1 e 2</w:t>
      </w:r>
      <w:r w:rsidR="00706966">
        <w:rPr>
          <w:rFonts w:ascii="Avenir Book" w:hAnsi="Avenir Book"/>
          <w:color w:val="444444"/>
          <w:sz w:val="20"/>
          <w:szCs w:val="20"/>
        </w:rPr>
        <w:t>,</w:t>
      </w:r>
      <w:r w:rsidR="0092620B" w:rsidRPr="009C1963">
        <w:rPr>
          <w:rFonts w:ascii="Avenir Book" w:hAnsi="Avenir Book"/>
          <w:color w:val="444444"/>
          <w:sz w:val="20"/>
          <w:szCs w:val="20"/>
        </w:rPr>
        <w:t xml:space="preserve"> rispettivamente per Coperta e </w:t>
      </w:r>
      <w:r w:rsidR="00706966">
        <w:rPr>
          <w:rFonts w:ascii="Avenir Book" w:hAnsi="Avenir Book"/>
          <w:color w:val="444444"/>
          <w:sz w:val="20"/>
          <w:szCs w:val="20"/>
        </w:rPr>
        <w:t xml:space="preserve">per </w:t>
      </w:r>
      <w:r w:rsidR="0092620B" w:rsidRPr="009C1963">
        <w:rPr>
          <w:rFonts w:ascii="Avenir Book" w:hAnsi="Avenir Book"/>
          <w:color w:val="444444"/>
          <w:sz w:val="20"/>
          <w:szCs w:val="20"/>
        </w:rPr>
        <w:t>Macchina</w:t>
      </w:r>
      <w:r w:rsidR="00706966">
        <w:rPr>
          <w:rFonts w:ascii="Avenir Book" w:hAnsi="Avenir Book"/>
          <w:color w:val="444444"/>
          <w:sz w:val="20"/>
          <w:szCs w:val="20"/>
        </w:rPr>
        <w:t>,</w:t>
      </w:r>
      <w:r w:rsidR="0092620B" w:rsidRPr="009C1963">
        <w:rPr>
          <w:rFonts w:ascii="Avenir Book" w:hAnsi="Avenir Book"/>
          <w:color w:val="444444"/>
          <w:sz w:val="20"/>
          <w:szCs w:val="20"/>
        </w:rPr>
        <w:t xml:space="preserve"> </w:t>
      </w:r>
      <w:r w:rsidRPr="009C1963">
        <w:rPr>
          <w:rFonts w:ascii="Avenir Book" w:hAnsi="Avenir Book"/>
          <w:color w:val="444444"/>
          <w:sz w:val="20"/>
          <w:szCs w:val="20"/>
        </w:rPr>
        <w:t xml:space="preserve">alla Circolare n. 33 </w:t>
      </w:r>
      <w:r w:rsidR="00706966">
        <w:rPr>
          <w:rFonts w:ascii="Avenir Book" w:hAnsi="Avenir Book"/>
          <w:color w:val="444444"/>
          <w:sz w:val="20"/>
          <w:szCs w:val="20"/>
        </w:rPr>
        <w:t xml:space="preserve">del CGCCP </w:t>
      </w:r>
      <w:r w:rsidR="0092620B" w:rsidRPr="009C1963">
        <w:rPr>
          <w:rFonts w:ascii="Avenir Book" w:hAnsi="Avenir Book"/>
          <w:color w:val="444444"/>
          <w:sz w:val="20"/>
          <w:szCs w:val="20"/>
        </w:rPr>
        <w:t xml:space="preserve">del 02/05/17 con specifico </w:t>
      </w:r>
      <w:r w:rsidR="001F7BE3" w:rsidRPr="009C1963">
        <w:rPr>
          <w:rFonts w:ascii="Avenir Book" w:hAnsi="Avenir Book"/>
          <w:color w:val="444444"/>
          <w:sz w:val="20"/>
          <w:szCs w:val="20"/>
        </w:rPr>
        <w:t>riferimento</w:t>
      </w:r>
      <w:r w:rsidR="0092620B" w:rsidRPr="009C1963">
        <w:rPr>
          <w:rFonts w:ascii="Avenir Book" w:hAnsi="Avenir Book"/>
          <w:color w:val="444444"/>
          <w:sz w:val="20"/>
          <w:szCs w:val="20"/>
        </w:rPr>
        <w:t xml:space="preserve"> </w:t>
      </w:r>
      <w:r w:rsidR="001F7BE3" w:rsidRPr="009C1963">
        <w:rPr>
          <w:rFonts w:ascii="Avenir Book" w:hAnsi="Avenir Book"/>
          <w:color w:val="444444"/>
          <w:sz w:val="20"/>
          <w:szCs w:val="20"/>
        </w:rPr>
        <w:t>agli</w:t>
      </w:r>
      <w:r w:rsidR="0092620B" w:rsidRPr="009C1963">
        <w:rPr>
          <w:rFonts w:ascii="Avenir Book" w:hAnsi="Avenir Book"/>
          <w:color w:val="444444"/>
          <w:sz w:val="20"/>
          <w:szCs w:val="20"/>
        </w:rPr>
        <w:t xml:space="preserve"> argomenti teorici.</w:t>
      </w:r>
    </w:p>
    <w:p w14:paraId="60C90187" w14:textId="4B1523AA" w:rsidR="00696CC0" w:rsidRPr="009C1963" w:rsidRDefault="00696CC0" w:rsidP="005A297F">
      <w:pPr>
        <w:pStyle w:val="NormaleWeb"/>
        <w:spacing w:before="0" w:beforeAutospacing="0" w:after="0" w:afterAutospacing="0" w:line="360" w:lineRule="auto"/>
        <w:jc w:val="both"/>
        <w:rPr>
          <w:rFonts w:ascii="Avenir Book" w:hAnsi="Avenir Book"/>
          <w:b/>
          <w:color w:val="FF0000"/>
          <w:sz w:val="20"/>
          <w:szCs w:val="20"/>
        </w:rPr>
      </w:pPr>
      <w:r w:rsidRPr="009C1963">
        <w:rPr>
          <w:rFonts w:ascii="Avenir Book" w:hAnsi="Avenir Book"/>
          <w:b/>
          <w:color w:val="FF0000"/>
          <w:sz w:val="20"/>
          <w:szCs w:val="20"/>
        </w:rPr>
        <w:t>REQUISITI</w:t>
      </w:r>
      <w:r w:rsidR="00D165BA" w:rsidRPr="009C1963">
        <w:rPr>
          <w:rFonts w:ascii="Avenir Book" w:hAnsi="Avenir Book"/>
          <w:b/>
          <w:color w:val="FF0000"/>
          <w:sz w:val="20"/>
          <w:szCs w:val="20"/>
        </w:rPr>
        <w:t xml:space="preserve"> ACCESSO </w:t>
      </w:r>
      <w:r w:rsidR="00FA1D40">
        <w:rPr>
          <w:rFonts w:ascii="Avenir Book" w:hAnsi="Avenir Book"/>
          <w:b/>
          <w:color w:val="FF0000"/>
          <w:sz w:val="20"/>
          <w:szCs w:val="20"/>
        </w:rPr>
        <w:t xml:space="preserve">ALL’ESAME FINALE </w:t>
      </w:r>
    </w:p>
    <w:p w14:paraId="06653564" w14:textId="77777777" w:rsidR="00A31F81" w:rsidRPr="009C1963" w:rsidRDefault="00A31F81" w:rsidP="00652CF3">
      <w:pPr>
        <w:pStyle w:val="NormaleWeb"/>
        <w:spacing w:before="0" w:beforeAutospacing="0" w:after="0" w:afterAutospacing="0" w:line="360" w:lineRule="auto"/>
        <w:jc w:val="both"/>
        <w:rPr>
          <w:rFonts w:ascii="Avenir Book" w:hAnsi="Avenir Book"/>
          <w:color w:val="444444"/>
          <w:sz w:val="20"/>
          <w:szCs w:val="20"/>
        </w:rPr>
      </w:pPr>
      <w:r w:rsidRPr="009C1963">
        <w:rPr>
          <w:rFonts w:ascii="Avenir Book" w:hAnsi="Avenir Book"/>
          <w:color w:val="444444"/>
          <w:sz w:val="20"/>
          <w:szCs w:val="20"/>
        </w:rPr>
        <w:t>Per poter sostenere direttamente l’esame è necessario:</w:t>
      </w:r>
    </w:p>
    <w:p w14:paraId="7021F8F5" w14:textId="289F8FEB" w:rsidR="00A31F81" w:rsidRPr="009C1963" w:rsidRDefault="00A31F81" w:rsidP="00652CF3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venir Book" w:hAnsi="Avenir Book"/>
          <w:color w:val="444444"/>
          <w:sz w:val="20"/>
          <w:szCs w:val="20"/>
        </w:rPr>
      </w:pPr>
      <w:r w:rsidRPr="009C1963">
        <w:rPr>
          <w:rFonts w:ascii="Avenir Book" w:hAnsi="Avenir Book"/>
          <w:color w:val="444444"/>
          <w:sz w:val="20"/>
          <w:szCs w:val="20"/>
        </w:rPr>
        <w:t xml:space="preserve">Essere in possesso del </w:t>
      </w:r>
      <w:proofErr w:type="spellStart"/>
      <w:r w:rsidRPr="009C1963">
        <w:rPr>
          <w:rFonts w:ascii="Avenir Book" w:hAnsi="Avenir Book"/>
          <w:color w:val="444444"/>
          <w:sz w:val="20"/>
          <w:szCs w:val="20"/>
        </w:rPr>
        <w:t>CoC</w:t>
      </w:r>
      <w:proofErr w:type="spellEnd"/>
      <w:r w:rsidRPr="009C1963">
        <w:rPr>
          <w:rFonts w:ascii="Avenir Book" w:hAnsi="Avenir Book"/>
          <w:color w:val="444444"/>
          <w:sz w:val="20"/>
          <w:szCs w:val="20"/>
        </w:rPr>
        <w:t xml:space="preserve"> di Comandante, Direttore di Macchine, Primo Ufficiale </w:t>
      </w:r>
      <w:r w:rsidR="00D165BA" w:rsidRPr="009C1963">
        <w:rPr>
          <w:rFonts w:ascii="Avenir Book" w:hAnsi="Avenir Book"/>
          <w:color w:val="444444"/>
          <w:sz w:val="20"/>
          <w:szCs w:val="20"/>
        </w:rPr>
        <w:t>conseguito dopo il</w:t>
      </w:r>
      <w:r w:rsidRPr="009C1963">
        <w:rPr>
          <w:rFonts w:ascii="Avenir Book" w:hAnsi="Avenir Book"/>
          <w:color w:val="444444"/>
          <w:sz w:val="20"/>
          <w:szCs w:val="20"/>
        </w:rPr>
        <w:t xml:space="preserve"> 0</w:t>
      </w:r>
      <w:r w:rsidR="00D165BA" w:rsidRPr="009C1963">
        <w:rPr>
          <w:rFonts w:ascii="Avenir Book" w:hAnsi="Avenir Book"/>
          <w:color w:val="444444"/>
          <w:sz w:val="20"/>
          <w:szCs w:val="20"/>
        </w:rPr>
        <w:t>1</w:t>
      </w:r>
      <w:r w:rsidRPr="009C1963">
        <w:rPr>
          <w:rFonts w:ascii="Avenir Book" w:hAnsi="Avenir Book"/>
          <w:color w:val="444444"/>
          <w:sz w:val="20"/>
          <w:szCs w:val="20"/>
        </w:rPr>
        <w:t>/02/2002.</w:t>
      </w:r>
    </w:p>
    <w:p w14:paraId="3BEC17F0" w14:textId="0372E0C7" w:rsidR="003363E1" w:rsidRDefault="00A31F81" w:rsidP="003363E1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venir Book" w:hAnsi="Avenir Book"/>
          <w:color w:val="444444"/>
          <w:sz w:val="20"/>
          <w:szCs w:val="20"/>
        </w:rPr>
      </w:pPr>
      <w:r w:rsidRPr="009C1963">
        <w:rPr>
          <w:rFonts w:ascii="Avenir Book" w:hAnsi="Avenir Book"/>
          <w:b/>
          <w:color w:val="444444"/>
          <w:sz w:val="20"/>
          <w:szCs w:val="20"/>
        </w:rPr>
        <w:t>Non</w:t>
      </w:r>
      <w:r w:rsidRPr="009C1963">
        <w:rPr>
          <w:rFonts w:ascii="Avenir Book" w:hAnsi="Avenir Book"/>
          <w:color w:val="444444"/>
          <w:sz w:val="20"/>
          <w:szCs w:val="20"/>
        </w:rPr>
        <w:t xml:space="preserve"> essersi già avvals</w:t>
      </w:r>
      <w:r w:rsidR="00620CD3" w:rsidRPr="009C1963">
        <w:rPr>
          <w:rFonts w:ascii="Avenir Book" w:hAnsi="Avenir Book"/>
          <w:color w:val="444444"/>
          <w:sz w:val="20"/>
          <w:szCs w:val="20"/>
        </w:rPr>
        <w:t>i</w:t>
      </w:r>
      <w:r w:rsidRPr="009C1963">
        <w:rPr>
          <w:rFonts w:ascii="Avenir Book" w:hAnsi="Avenir Book"/>
          <w:color w:val="444444"/>
          <w:sz w:val="20"/>
          <w:szCs w:val="20"/>
        </w:rPr>
        <w:t xml:space="preserve"> dell’opportunità di sostenere l’esame direttamente</w:t>
      </w:r>
      <w:r w:rsidR="0066391C">
        <w:rPr>
          <w:rFonts w:ascii="Avenir Book" w:hAnsi="Avenir Book"/>
          <w:color w:val="444444"/>
          <w:sz w:val="20"/>
          <w:szCs w:val="20"/>
        </w:rPr>
        <w:t>, ossia</w:t>
      </w:r>
      <w:r w:rsidRPr="009C1963">
        <w:rPr>
          <w:rFonts w:ascii="Avenir Book" w:hAnsi="Avenir Book"/>
          <w:color w:val="444444"/>
          <w:sz w:val="20"/>
          <w:szCs w:val="20"/>
        </w:rPr>
        <w:t xml:space="preserve"> senz</w:t>
      </w:r>
      <w:r w:rsidR="00773E21" w:rsidRPr="009C1963">
        <w:rPr>
          <w:rFonts w:ascii="Avenir Book" w:hAnsi="Avenir Book"/>
          <w:color w:val="444444"/>
          <w:sz w:val="20"/>
          <w:szCs w:val="20"/>
        </w:rPr>
        <w:t>a</w:t>
      </w:r>
      <w:r w:rsidR="0066391C">
        <w:rPr>
          <w:rFonts w:ascii="Avenir Book" w:hAnsi="Avenir Book"/>
          <w:color w:val="444444"/>
          <w:sz w:val="20"/>
          <w:szCs w:val="20"/>
        </w:rPr>
        <w:t xml:space="preserve"> la</w:t>
      </w:r>
      <w:r w:rsidR="00773E21" w:rsidRPr="009C1963">
        <w:rPr>
          <w:rFonts w:ascii="Avenir Book" w:hAnsi="Avenir Book"/>
          <w:color w:val="444444"/>
          <w:sz w:val="20"/>
          <w:szCs w:val="20"/>
        </w:rPr>
        <w:t xml:space="preserve"> frequenza del Corso Direttivo</w:t>
      </w:r>
      <w:r w:rsidR="0066391C">
        <w:rPr>
          <w:rFonts w:ascii="Avenir Book" w:hAnsi="Avenir Book"/>
          <w:color w:val="444444"/>
          <w:sz w:val="20"/>
          <w:szCs w:val="20"/>
        </w:rPr>
        <w:t>,</w:t>
      </w:r>
      <w:r w:rsidR="00773E21" w:rsidRPr="009C1963">
        <w:rPr>
          <w:rFonts w:ascii="Avenir Book" w:hAnsi="Avenir Book"/>
          <w:color w:val="444444"/>
          <w:sz w:val="20"/>
          <w:szCs w:val="20"/>
        </w:rPr>
        <w:t xml:space="preserve"> </w:t>
      </w:r>
      <w:r w:rsidR="0066391C">
        <w:rPr>
          <w:rFonts w:ascii="Avenir Book" w:hAnsi="Avenir Book"/>
          <w:color w:val="444444"/>
          <w:sz w:val="20"/>
          <w:szCs w:val="20"/>
        </w:rPr>
        <w:t xml:space="preserve">fornendo </w:t>
      </w:r>
      <w:r w:rsidR="00773E21" w:rsidRPr="009C1963">
        <w:rPr>
          <w:rFonts w:ascii="Avenir Book" w:hAnsi="Avenir Book"/>
          <w:color w:val="444444"/>
          <w:sz w:val="20"/>
          <w:szCs w:val="20"/>
        </w:rPr>
        <w:t>una dichiarazione con la quale il candidato attesti di non avere già sostenuto l’esame presso altro istituto.</w:t>
      </w:r>
    </w:p>
    <w:p w14:paraId="6DAC043E" w14:textId="54051EED" w:rsidR="003676B4" w:rsidRPr="00CA4A52" w:rsidRDefault="003676B4" w:rsidP="005A297F">
      <w:pPr>
        <w:pBdr>
          <w:left w:val="single" w:sz="4" w:space="4" w:color="FF0000"/>
        </w:pBdr>
        <w:rPr>
          <w:rFonts w:ascii="Avenir Book" w:hAnsi="Avenir Book" w:cs="Times New Roman"/>
          <w:color w:val="444444"/>
          <w:lang w:eastAsia="it-IT"/>
        </w:rPr>
      </w:pPr>
      <w:r w:rsidRPr="009C1963">
        <w:rPr>
          <w:rFonts w:ascii="Avenir Book" w:hAnsi="Avenir Book"/>
          <w:b/>
          <w:color w:val="FF0000"/>
        </w:rPr>
        <w:t>MODALITÀ DI SVOLGIMENTO DELL’ESAME</w:t>
      </w:r>
      <w:r w:rsidR="00FA1D40">
        <w:rPr>
          <w:rFonts w:ascii="Avenir Book" w:hAnsi="Avenir Book"/>
          <w:b/>
          <w:color w:val="FF0000"/>
        </w:rPr>
        <w:t xml:space="preserve"> FINALE</w:t>
      </w:r>
      <w:r w:rsidR="005A297F">
        <w:rPr>
          <w:rFonts w:ascii="Avenir Book" w:hAnsi="Avenir Book"/>
          <w:b/>
          <w:color w:val="FF0000"/>
        </w:rPr>
        <w:t xml:space="preserve"> (punto 6.5 – Circolare 33)</w:t>
      </w:r>
    </w:p>
    <w:p w14:paraId="403C794C" w14:textId="552B83F7" w:rsidR="00415A01" w:rsidRPr="009C1963" w:rsidRDefault="003676B4" w:rsidP="005A297F">
      <w:pPr>
        <w:pStyle w:val="p1"/>
        <w:pBdr>
          <w:left w:val="single" w:sz="4" w:space="4" w:color="auto"/>
        </w:pBdr>
        <w:spacing w:line="360" w:lineRule="auto"/>
        <w:jc w:val="both"/>
        <w:rPr>
          <w:rFonts w:ascii="Avenir Book" w:hAnsi="Avenir Book"/>
          <w:color w:val="444444"/>
          <w:sz w:val="20"/>
          <w:szCs w:val="20"/>
        </w:rPr>
      </w:pPr>
      <w:r w:rsidRPr="009C1963">
        <w:rPr>
          <w:rFonts w:ascii="Avenir Book" w:hAnsi="Avenir Book"/>
          <w:color w:val="444444"/>
          <w:sz w:val="20"/>
          <w:szCs w:val="20"/>
        </w:rPr>
        <w:t xml:space="preserve">L’esame </w:t>
      </w:r>
      <w:r w:rsidR="001F7BE3" w:rsidRPr="009C1963">
        <w:rPr>
          <w:rFonts w:ascii="Avenir Book" w:hAnsi="Avenir Book"/>
          <w:color w:val="444444"/>
          <w:sz w:val="20"/>
          <w:szCs w:val="20"/>
        </w:rPr>
        <w:t xml:space="preserve">prevede la </w:t>
      </w:r>
      <w:r w:rsidR="00415A01" w:rsidRPr="009C1963">
        <w:rPr>
          <w:rFonts w:ascii="Avenir Book" w:hAnsi="Avenir Book"/>
          <w:color w:val="444444"/>
          <w:sz w:val="20"/>
          <w:szCs w:val="20"/>
        </w:rPr>
        <w:t>verifica delle competenze acquisite</w:t>
      </w:r>
      <w:r w:rsidR="0066391C">
        <w:rPr>
          <w:rFonts w:ascii="Avenir Book" w:hAnsi="Avenir Book"/>
          <w:color w:val="444444"/>
          <w:sz w:val="20"/>
          <w:szCs w:val="20"/>
        </w:rPr>
        <w:t>,</w:t>
      </w:r>
      <w:r w:rsidR="00415A01" w:rsidRPr="009C1963">
        <w:rPr>
          <w:rFonts w:ascii="Avenir Book" w:hAnsi="Avenir Book"/>
          <w:color w:val="444444"/>
          <w:sz w:val="20"/>
          <w:szCs w:val="20"/>
        </w:rPr>
        <w:t xml:space="preserve"> </w:t>
      </w:r>
      <w:r w:rsidR="005A297F">
        <w:rPr>
          <w:rFonts w:ascii="Avenir Book" w:hAnsi="Avenir Book"/>
          <w:color w:val="444444"/>
          <w:sz w:val="20"/>
          <w:szCs w:val="20"/>
        </w:rPr>
        <w:t>accertate</w:t>
      </w:r>
      <w:r w:rsidR="00415A01" w:rsidRPr="009C1963">
        <w:rPr>
          <w:rFonts w:ascii="Avenir Book" w:hAnsi="Avenir Book"/>
          <w:color w:val="444444"/>
          <w:sz w:val="20"/>
          <w:szCs w:val="20"/>
        </w:rPr>
        <w:t xml:space="preserve"> secondo le</w:t>
      </w:r>
      <w:r w:rsidR="00BB1919">
        <w:rPr>
          <w:rFonts w:ascii="Avenir Book" w:hAnsi="Avenir Book"/>
          <w:color w:val="444444"/>
          <w:sz w:val="20"/>
          <w:szCs w:val="20"/>
        </w:rPr>
        <w:t xml:space="preserve"> </w:t>
      </w:r>
      <w:r w:rsidR="00415A01" w:rsidRPr="009C1963">
        <w:rPr>
          <w:rFonts w:ascii="Avenir Book" w:hAnsi="Avenir Book"/>
          <w:color w:val="444444"/>
          <w:sz w:val="20"/>
          <w:szCs w:val="20"/>
        </w:rPr>
        <w:t>modalità di cui all’articolo 3 del D</w:t>
      </w:r>
      <w:r w:rsidR="001F7BE3" w:rsidRPr="009C1963">
        <w:rPr>
          <w:rFonts w:ascii="Avenir Book" w:hAnsi="Avenir Book"/>
          <w:color w:val="444444"/>
          <w:sz w:val="20"/>
          <w:szCs w:val="20"/>
        </w:rPr>
        <w:t>.</w:t>
      </w:r>
      <w:r w:rsidR="00415A01" w:rsidRPr="009C1963">
        <w:rPr>
          <w:rFonts w:ascii="Avenir Book" w:hAnsi="Avenir Book"/>
          <w:color w:val="444444"/>
          <w:sz w:val="20"/>
          <w:szCs w:val="20"/>
        </w:rPr>
        <w:t>D</w:t>
      </w:r>
      <w:r w:rsidR="001F7BE3" w:rsidRPr="009C1963">
        <w:rPr>
          <w:rFonts w:ascii="Avenir Book" w:hAnsi="Avenir Book"/>
          <w:color w:val="444444"/>
          <w:sz w:val="20"/>
          <w:szCs w:val="20"/>
        </w:rPr>
        <w:t>.</w:t>
      </w:r>
      <w:r w:rsidR="00415A01" w:rsidRPr="009C1963">
        <w:rPr>
          <w:rFonts w:ascii="Avenir Book" w:hAnsi="Avenir Book"/>
          <w:color w:val="444444"/>
          <w:sz w:val="20"/>
          <w:szCs w:val="20"/>
        </w:rPr>
        <w:t xml:space="preserve"> </w:t>
      </w:r>
      <w:r w:rsidR="001F7BE3" w:rsidRPr="009C1963">
        <w:rPr>
          <w:rFonts w:ascii="Avenir Book" w:hAnsi="Avenir Book"/>
          <w:color w:val="444444"/>
          <w:sz w:val="20"/>
          <w:szCs w:val="20"/>
        </w:rPr>
        <w:t>n. 1365 del 0</w:t>
      </w:r>
      <w:r w:rsidR="005A297F">
        <w:rPr>
          <w:rFonts w:ascii="Avenir Book" w:hAnsi="Avenir Book"/>
          <w:color w:val="444444"/>
          <w:sz w:val="20"/>
          <w:szCs w:val="20"/>
        </w:rPr>
        <w:t>4.12.2013</w:t>
      </w:r>
      <w:r w:rsidR="0066391C">
        <w:rPr>
          <w:rFonts w:ascii="Avenir Book" w:hAnsi="Avenir Book"/>
          <w:color w:val="444444"/>
          <w:sz w:val="20"/>
          <w:szCs w:val="20"/>
        </w:rPr>
        <w:t>,</w:t>
      </w:r>
      <w:r w:rsidR="005A297F">
        <w:rPr>
          <w:rFonts w:ascii="Avenir Book" w:hAnsi="Avenir Book"/>
          <w:color w:val="444444"/>
          <w:sz w:val="20"/>
          <w:szCs w:val="20"/>
        </w:rPr>
        <w:t xml:space="preserve"> come descritto dal punto 6.5 della Circolare n.33 del 02/05/</w:t>
      </w:r>
      <w:proofErr w:type="gramStart"/>
      <w:r w:rsidR="005A297F">
        <w:rPr>
          <w:rFonts w:ascii="Avenir Book" w:hAnsi="Avenir Book"/>
          <w:color w:val="444444"/>
          <w:sz w:val="20"/>
          <w:szCs w:val="20"/>
        </w:rPr>
        <w:t>17</w:t>
      </w:r>
      <w:r w:rsidR="00415A01" w:rsidRPr="009C1963">
        <w:rPr>
          <w:rFonts w:ascii="Avenir Book" w:hAnsi="Avenir Book"/>
          <w:color w:val="444444"/>
          <w:sz w:val="20"/>
          <w:szCs w:val="20"/>
        </w:rPr>
        <w:t xml:space="preserve"> </w:t>
      </w:r>
      <w:r w:rsidR="0066391C">
        <w:rPr>
          <w:rFonts w:ascii="Avenir Book" w:hAnsi="Avenir Book"/>
          <w:color w:val="444444"/>
          <w:sz w:val="20"/>
          <w:szCs w:val="20"/>
        </w:rPr>
        <w:t>.</w:t>
      </w:r>
      <w:proofErr w:type="gramEnd"/>
    </w:p>
    <w:p w14:paraId="63C920B1" w14:textId="13F6A2A8" w:rsidR="0013038B" w:rsidRPr="009C1963" w:rsidRDefault="0013038B" w:rsidP="00652CF3">
      <w:pPr>
        <w:pStyle w:val="p1"/>
        <w:spacing w:line="360" w:lineRule="auto"/>
        <w:jc w:val="both"/>
        <w:rPr>
          <w:rFonts w:ascii="Avenir Book" w:hAnsi="Avenir Book"/>
          <w:color w:val="444444"/>
          <w:sz w:val="20"/>
          <w:szCs w:val="20"/>
        </w:rPr>
      </w:pPr>
      <w:r w:rsidRPr="009C1963">
        <w:rPr>
          <w:rFonts w:ascii="Avenir Book" w:hAnsi="Avenir Book"/>
          <w:color w:val="444444"/>
          <w:sz w:val="20"/>
          <w:szCs w:val="20"/>
        </w:rPr>
        <w:t>I ca</w:t>
      </w:r>
      <w:r w:rsidR="00652CF3" w:rsidRPr="009C1963">
        <w:rPr>
          <w:rFonts w:ascii="Avenir Book" w:hAnsi="Avenir Book"/>
          <w:color w:val="444444"/>
          <w:sz w:val="20"/>
          <w:szCs w:val="20"/>
        </w:rPr>
        <w:t>ndidati, che non frequenteranno i corsi, potranno partecipare esclusivamente a sessioni specifiche che si attiveranno al raggiungimento di almeno 8 (otto) candidati iscritti almeno 15 giorni prima dalla data programmata per la sessione.</w:t>
      </w:r>
    </w:p>
    <w:p w14:paraId="1387C758" w14:textId="77777777" w:rsidR="00EF2B4D" w:rsidRDefault="00EF2B4D">
      <w:pPr>
        <w:rPr>
          <w:rFonts w:ascii="Avenir Book" w:hAnsi="Avenir Book" w:cs="Times New Roman"/>
          <w:b/>
          <w:color w:val="FF0000"/>
          <w:lang w:eastAsia="it-IT"/>
        </w:rPr>
      </w:pPr>
      <w:r>
        <w:rPr>
          <w:rFonts w:ascii="Avenir Book" w:hAnsi="Avenir Book"/>
          <w:b/>
          <w:color w:val="FF0000"/>
        </w:rPr>
        <w:br w:type="page"/>
      </w:r>
    </w:p>
    <w:p w14:paraId="54E5E385" w14:textId="760406DA" w:rsidR="001F7BE3" w:rsidRPr="009C1963" w:rsidRDefault="001F7BE3" w:rsidP="00652CF3">
      <w:pPr>
        <w:pStyle w:val="NormaleWeb"/>
        <w:spacing w:before="0" w:beforeAutospacing="0" w:after="0" w:afterAutospacing="0" w:line="360" w:lineRule="auto"/>
        <w:jc w:val="both"/>
        <w:rPr>
          <w:rFonts w:ascii="Avenir Book" w:hAnsi="Avenir Book"/>
          <w:b/>
          <w:color w:val="FF0000"/>
          <w:sz w:val="20"/>
          <w:szCs w:val="20"/>
        </w:rPr>
      </w:pPr>
      <w:r w:rsidRPr="009C1963">
        <w:rPr>
          <w:rFonts w:ascii="Avenir Book" w:hAnsi="Avenir Book"/>
          <w:b/>
          <w:color w:val="FF0000"/>
          <w:sz w:val="20"/>
          <w:szCs w:val="20"/>
        </w:rPr>
        <w:lastRenderedPageBreak/>
        <w:t>ISCRIZIONE E COSTI</w:t>
      </w:r>
      <w:r w:rsidR="00FA1D40">
        <w:rPr>
          <w:rFonts w:ascii="Avenir Book" w:hAnsi="Avenir Book"/>
          <w:b/>
          <w:color w:val="FF0000"/>
          <w:sz w:val="20"/>
          <w:szCs w:val="20"/>
        </w:rPr>
        <w:t xml:space="preserve"> (CORSO E/O ESAME FINALE)</w:t>
      </w:r>
    </w:p>
    <w:p w14:paraId="670B96B4" w14:textId="64EB8741" w:rsidR="00103D86" w:rsidRPr="00E5667F" w:rsidRDefault="001F7BE3" w:rsidP="00103D86">
      <w:pPr>
        <w:pStyle w:val="NormaleWeb"/>
        <w:spacing w:before="0" w:beforeAutospacing="0" w:after="0" w:afterAutospacing="0" w:line="360" w:lineRule="auto"/>
        <w:jc w:val="both"/>
        <w:rPr>
          <w:rFonts w:ascii="Avenir Book" w:hAnsi="Avenir Book"/>
          <w:color w:val="000000" w:themeColor="text1"/>
          <w:sz w:val="20"/>
          <w:szCs w:val="20"/>
        </w:rPr>
      </w:pPr>
      <w:r w:rsidRPr="009C1963">
        <w:rPr>
          <w:rFonts w:ascii="Avenir Book" w:hAnsi="Avenir Book"/>
          <w:color w:val="000000" w:themeColor="text1"/>
          <w:sz w:val="20"/>
          <w:szCs w:val="20"/>
        </w:rPr>
        <w:t xml:space="preserve">Per iscriversi ai corsi </w:t>
      </w:r>
      <w:r w:rsidR="0013038B" w:rsidRPr="009C1963">
        <w:rPr>
          <w:rFonts w:ascii="Avenir Book" w:hAnsi="Avenir Book"/>
          <w:color w:val="000000" w:themeColor="text1"/>
          <w:sz w:val="20"/>
          <w:szCs w:val="20"/>
        </w:rPr>
        <w:t xml:space="preserve">e/o all’esame </w:t>
      </w:r>
      <w:r w:rsidRPr="009C1963">
        <w:rPr>
          <w:rFonts w:ascii="Avenir Book" w:hAnsi="Avenir Book"/>
          <w:color w:val="000000" w:themeColor="text1"/>
          <w:sz w:val="20"/>
          <w:szCs w:val="20"/>
        </w:rPr>
        <w:t>è necessario compilare la scheda d’iscrizione</w:t>
      </w:r>
      <w:r w:rsidR="000B5B66">
        <w:rPr>
          <w:rFonts w:ascii="Avenir Book" w:hAnsi="Avenir Book"/>
          <w:color w:val="000000" w:themeColor="text1"/>
          <w:sz w:val="20"/>
          <w:szCs w:val="20"/>
        </w:rPr>
        <w:t xml:space="preserve"> al corso</w:t>
      </w:r>
      <w:r w:rsidRPr="009C1963">
        <w:rPr>
          <w:rFonts w:ascii="Avenir Book" w:hAnsi="Avenir Book"/>
          <w:color w:val="000000" w:themeColor="text1"/>
          <w:sz w:val="20"/>
          <w:szCs w:val="20"/>
        </w:rPr>
        <w:t xml:space="preserve"> </w:t>
      </w:r>
      <w:r w:rsidRPr="00C86C26">
        <w:rPr>
          <w:rFonts w:ascii="Avenir Book" w:hAnsi="Avenir Book"/>
          <w:color w:val="000000" w:themeColor="text1"/>
          <w:sz w:val="20"/>
          <w:szCs w:val="20"/>
        </w:rPr>
        <w:t>(</w:t>
      </w:r>
      <w:r w:rsidR="00C86C26" w:rsidRPr="00C86C26">
        <w:rPr>
          <w:rFonts w:ascii="Avenir Book" w:hAnsi="Avenir Book"/>
          <w:color w:val="000000" w:themeColor="text1"/>
          <w:sz w:val="20"/>
          <w:szCs w:val="20"/>
        </w:rPr>
        <w:t>Allegato 1</w:t>
      </w:r>
      <w:r w:rsidRPr="00C86C26">
        <w:rPr>
          <w:rFonts w:ascii="Avenir Book" w:hAnsi="Avenir Book"/>
          <w:color w:val="000000" w:themeColor="text1"/>
          <w:sz w:val="20"/>
          <w:szCs w:val="20"/>
        </w:rPr>
        <w:t xml:space="preserve">) </w:t>
      </w:r>
      <w:r w:rsidR="0013038B" w:rsidRPr="009C1963">
        <w:rPr>
          <w:rFonts w:ascii="Avenir Book" w:hAnsi="Avenir Book"/>
          <w:color w:val="000000" w:themeColor="text1"/>
          <w:sz w:val="20"/>
          <w:szCs w:val="20"/>
        </w:rPr>
        <w:t xml:space="preserve">opzionando l’iscrizione al corso ed </w:t>
      </w:r>
      <w:r w:rsidR="000B5B66">
        <w:rPr>
          <w:rFonts w:ascii="Avenir Book" w:hAnsi="Avenir Book"/>
          <w:color w:val="000000" w:themeColor="text1"/>
          <w:sz w:val="20"/>
          <w:szCs w:val="20"/>
        </w:rPr>
        <w:t>all’</w:t>
      </w:r>
      <w:r w:rsidR="0013038B" w:rsidRPr="009C1963">
        <w:rPr>
          <w:rFonts w:ascii="Avenir Book" w:hAnsi="Avenir Book"/>
          <w:color w:val="000000" w:themeColor="text1"/>
          <w:sz w:val="20"/>
          <w:szCs w:val="20"/>
        </w:rPr>
        <w:t xml:space="preserve">esame o </w:t>
      </w:r>
      <w:r w:rsidR="00A53C11">
        <w:rPr>
          <w:rFonts w:ascii="Avenir Book" w:hAnsi="Avenir Book"/>
          <w:color w:val="000000" w:themeColor="text1"/>
          <w:sz w:val="20"/>
          <w:szCs w:val="20"/>
        </w:rPr>
        <w:t xml:space="preserve">al </w:t>
      </w:r>
      <w:r w:rsidR="0013038B" w:rsidRPr="009C1963">
        <w:rPr>
          <w:rFonts w:ascii="Avenir Book" w:hAnsi="Avenir Book"/>
          <w:color w:val="000000" w:themeColor="text1"/>
          <w:sz w:val="20"/>
          <w:szCs w:val="20"/>
        </w:rPr>
        <w:t>solo esame</w:t>
      </w:r>
      <w:r w:rsidR="000B5B66">
        <w:rPr>
          <w:rFonts w:ascii="Avenir Book" w:hAnsi="Avenir Book"/>
          <w:color w:val="000000" w:themeColor="text1"/>
          <w:sz w:val="20"/>
          <w:szCs w:val="20"/>
        </w:rPr>
        <w:t xml:space="preserve"> (Allegato 4)</w:t>
      </w:r>
      <w:r w:rsidR="0013038B" w:rsidRPr="009C1963">
        <w:rPr>
          <w:rFonts w:ascii="Avenir Book" w:hAnsi="Avenir Book"/>
          <w:color w:val="000000" w:themeColor="text1"/>
          <w:sz w:val="20"/>
          <w:szCs w:val="20"/>
        </w:rPr>
        <w:t>; individuando anche l’edizione/data in cui si avrebbe l’intenzione di frequentare e/o sostenere l’esame.</w:t>
      </w:r>
      <w:r w:rsidR="00C86C26">
        <w:rPr>
          <w:rFonts w:ascii="Avenir Book" w:hAnsi="Avenir Book"/>
          <w:color w:val="000000" w:themeColor="text1"/>
          <w:sz w:val="20"/>
          <w:szCs w:val="20"/>
        </w:rPr>
        <w:t xml:space="preserve"> </w:t>
      </w:r>
      <w:r w:rsidR="00103D86" w:rsidRPr="00E5667F">
        <w:rPr>
          <w:rFonts w:ascii="Avenir Book" w:hAnsi="Avenir Book"/>
          <w:color w:val="000000" w:themeColor="text1"/>
          <w:sz w:val="20"/>
          <w:szCs w:val="20"/>
        </w:rPr>
        <w:t xml:space="preserve">La domanda di ammissione alla frequenza del corso e/o esame, redatta secondo la scheda predisposta, firmata dall’Ufficiale, potrà essere consegnata a mano, presso la segreteria scolastica, o inoltrata via mail ad uno dei seguenti indirizzi di posta: meth01000t@istruzione.it - </w:t>
      </w:r>
      <w:hyperlink r:id="rId7" w:history="1">
        <w:r w:rsidR="00103D86" w:rsidRPr="00E5667F">
          <w:rPr>
            <w:rFonts w:ascii="Avenir Book" w:hAnsi="Avenir Book"/>
            <w:color w:val="000000" w:themeColor="text1"/>
            <w:sz w:val="20"/>
            <w:szCs w:val="20"/>
          </w:rPr>
          <w:t>meth01000t@pec.istruzione.it</w:t>
        </w:r>
      </w:hyperlink>
      <w:r w:rsidR="00103D86" w:rsidRPr="00E5667F">
        <w:rPr>
          <w:rFonts w:ascii="Avenir Book" w:hAnsi="Avenir Book"/>
          <w:color w:val="000000" w:themeColor="text1"/>
          <w:sz w:val="20"/>
          <w:szCs w:val="20"/>
        </w:rPr>
        <w:t>.</w:t>
      </w:r>
    </w:p>
    <w:p w14:paraId="775CDD57" w14:textId="77777777" w:rsidR="00103D86" w:rsidRPr="00E5667F" w:rsidRDefault="00103D86" w:rsidP="00E5667F">
      <w:pPr>
        <w:pStyle w:val="NormaleWeb"/>
        <w:spacing w:before="0" w:beforeAutospacing="0" w:after="0" w:afterAutospacing="0" w:line="360" w:lineRule="auto"/>
        <w:jc w:val="both"/>
        <w:rPr>
          <w:rFonts w:ascii="Avenir Book" w:hAnsi="Avenir Book"/>
          <w:color w:val="000000" w:themeColor="text1"/>
          <w:sz w:val="20"/>
          <w:szCs w:val="20"/>
        </w:rPr>
      </w:pPr>
      <w:r w:rsidRPr="00E5667F">
        <w:rPr>
          <w:rFonts w:ascii="Avenir Book" w:hAnsi="Avenir Book"/>
          <w:color w:val="000000" w:themeColor="text1"/>
          <w:sz w:val="20"/>
          <w:szCs w:val="20"/>
        </w:rPr>
        <w:t>Alla domanda si devono allegare:</w:t>
      </w:r>
    </w:p>
    <w:p w14:paraId="376441EE" w14:textId="17629BE3" w:rsidR="00103D86" w:rsidRPr="00E5667F" w:rsidRDefault="00103D86" w:rsidP="00E5667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venir Book" w:hAnsi="Avenir Book"/>
          <w:bCs/>
        </w:rPr>
      </w:pPr>
      <w:r w:rsidRPr="00E5667F">
        <w:rPr>
          <w:rFonts w:ascii="Avenir Book" w:hAnsi="Avenir Book"/>
          <w:bCs/>
        </w:rPr>
        <w:t xml:space="preserve">Dichiarazione con la quale si attesti di non avere già sostenuto </w:t>
      </w:r>
      <w:r w:rsidR="00A1543B">
        <w:rPr>
          <w:rFonts w:ascii="Avenir Book" w:hAnsi="Avenir Book"/>
          <w:bCs/>
        </w:rPr>
        <w:t xml:space="preserve">il medesimo </w:t>
      </w:r>
      <w:r w:rsidR="00A1543B" w:rsidRPr="00E5667F">
        <w:rPr>
          <w:rFonts w:ascii="Avenir Book" w:hAnsi="Avenir Book"/>
          <w:bCs/>
        </w:rPr>
        <w:t>esame</w:t>
      </w:r>
      <w:r w:rsidR="00A1543B">
        <w:rPr>
          <w:rFonts w:ascii="Avenir Book" w:hAnsi="Avenir Book"/>
          <w:bCs/>
        </w:rPr>
        <w:t xml:space="preserve"> presso altro Istituto</w:t>
      </w:r>
      <w:r w:rsidRPr="00E5667F">
        <w:rPr>
          <w:rFonts w:ascii="Avenir Book" w:hAnsi="Avenir Book"/>
          <w:bCs/>
        </w:rPr>
        <w:t xml:space="preserve"> </w:t>
      </w:r>
      <w:r w:rsidR="00C86C26">
        <w:rPr>
          <w:rFonts w:ascii="Avenir Book" w:hAnsi="Avenir Book"/>
          <w:bCs/>
        </w:rPr>
        <w:t>(Allegato 2)</w:t>
      </w:r>
    </w:p>
    <w:p w14:paraId="1C42274C" w14:textId="77777777" w:rsidR="00103D86" w:rsidRPr="00E5667F" w:rsidRDefault="00103D86" w:rsidP="00E5667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venir Book" w:hAnsi="Avenir Book"/>
          <w:bCs/>
        </w:rPr>
      </w:pPr>
      <w:r w:rsidRPr="00E5667F">
        <w:rPr>
          <w:rFonts w:ascii="Avenir Book" w:hAnsi="Avenir Book"/>
          <w:bCs/>
        </w:rPr>
        <w:t xml:space="preserve">Fotocopia leggibile e fronte-retro del documento d’identità in corso di validità </w:t>
      </w:r>
    </w:p>
    <w:p w14:paraId="30EA4E4D" w14:textId="77777777" w:rsidR="00103D86" w:rsidRPr="00E5667F" w:rsidRDefault="00103D86" w:rsidP="00E5667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venir Book" w:hAnsi="Avenir Book"/>
          <w:bCs/>
        </w:rPr>
      </w:pPr>
      <w:r w:rsidRPr="00E5667F">
        <w:rPr>
          <w:rFonts w:ascii="Avenir Book" w:hAnsi="Avenir Book"/>
          <w:bCs/>
        </w:rPr>
        <w:t>Fotocopia del codice fiscale o della tessera sanitaria</w:t>
      </w:r>
    </w:p>
    <w:p w14:paraId="27CAA296" w14:textId="77777777" w:rsidR="00103D86" w:rsidRPr="00E5667F" w:rsidRDefault="00103D86" w:rsidP="00E5667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venir Book" w:hAnsi="Avenir Book"/>
          <w:bCs/>
        </w:rPr>
      </w:pPr>
      <w:r w:rsidRPr="00E5667F">
        <w:rPr>
          <w:rFonts w:ascii="Avenir Book" w:hAnsi="Avenir Book"/>
          <w:bCs/>
        </w:rPr>
        <w:t xml:space="preserve">Fotocopia del libretto di navigazione (frontespizio, prima pagina e della pagina contenente la registrazione dell’ultimo imbarco) </w:t>
      </w:r>
    </w:p>
    <w:p w14:paraId="23CC1A54" w14:textId="6EB19E37" w:rsidR="00103D86" w:rsidRPr="00E5667F" w:rsidRDefault="00103D86" w:rsidP="00225678">
      <w:pPr>
        <w:pStyle w:val="Default"/>
        <w:pBdr>
          <w:left w:val="single" w:sz="4" w:space="4" w:color="auto"/>
        </w:pBdr>
        <w:spacing w:line="360" w:lineRule="auto"/>
        <w:jc w:val="both"/>
        <w:rPr>
          <w:rFonts w:ascii="Avenir Book" w:hAnsi="Avenir Book" w:cstheme="minorBidi"/>
          <w:bCs/>
          <w:color w:val="auto"/>
          <w:sz w:val="20"/>
          <w:szCs w:val="20"/>
        </w:rPr>
      </w:pPr>
      <w:r w:rsidRPr="001B3FF7">
        <w:rPr>
          <w:rFonts w:ascii="Avenir Book" w:hAnsi="Avenir Book" w:cstheme="minorBidi"/>
          <w:bCs/>
          <w:color w:val="auto"/>
          <w:sz w:val="20"/>
          <w:szCs w:val="20"/>
        </w:rPr>
        <w:t>Contestualmente</w:t>
      </w:r>
      <w:r w:rsidR="00CA4A52" w:rsidRPr="001B3FF7">
        <w:rPr>
          <w:rFonts w:ascii="Avenir Book" w:hAnsi="Avenir Book" w:cstheme="minorBidi"/>
          <w:bCs/>
          <w:color w:val="auto"/>
          <w:sz w:val="20"/>
          <w:szCs w:val="20"/>
        </w:rPr>
        <w:t>, e comunque non oltre i 5 giorni antecedenti l’inizio del corso o della data d’esame (per chi si iscrive al solo esame),</w:t>
      </w:r>
      <w:r w:rsidRPr="001B3FF7">
        <w:rPr>
          <w:rFonts w:ascii="Avenir Book" w:hAnsi="Avenir Book" w:cstheme="minorBidi"/>
          <w:bCs/>
          <w:color w:val="auto"/>
          <w:sz w:val="20"/>
          <w:szCs w:val="20"/>
        </w:rPr>
        <w:t xml:space="preserve"> alla domanda di iscrizione al </w:t>
      </w:r>
      <w:r w:rsidR="00E5667F" w:rsidRPr="001B3FF7">
        <w:rPr>
          <w:rFonts w:ascii="Avenir Book" w:hAnsi="Avenir Book" w:cstheme="minorBidi"/>
          <w:bCs/>
          <w:color w:val="auto"/>
          <w:sz w:val="20"/>
          <w:szCs w:val="20"/>
        </w:rPr>
        <w:t>“</w:t>
      </w:r>
      <w:r w:rsidRPr="001B3FF7">
        <w:rPr>
          <w:rFonts w:ascii="Avenir Book" w:hAnsi="Avenir Book" w:cstheme="minorBidi"/>
          <w:bCs/>
          <w:color w:val="auto"/>
          <w:sz w:val="20"/>
          <w:szCs w:val="20"/>
        </w:rPr>
        <w:t>Corso</w:t>
      </w:r>
      <w:r w:rsidR="00E5667F" w:rsidRPr="001B3FF7">
        <w:rPr>
          <w:rFonts w:ascii="Avenir Book" w:hAnsi="Avenir Book" w:cstheme="minorBidi"/>
          <w:bCs/>
          <w:color w:val="auto"/>
          <w:sz w:val="20"/>
          <w:szCs w:val="20"/>
        </w:rPr>
        <w:t xml:space="preserve"> + Esame”</w:t>
      </w:r>
      <w:r w:rsidRPr="001B3FF7">
        <w:rPr>
          <w:rFonts w:ascii="Avenir Book" w:hAnsi="Avenir Book" w:cstheme="minorBidi"/>
          <w:bCs/>
          <w:color w:val="auto"/>
          <w:sz w:val="20"/>
          <w:szCs w:val="20"/>
        </w:rPr>
        <w:t xml:space="preserve"> al solo </w:t>
      </w:r>
      <w:r w:rsidR="00E5667F" w:rsidRPr="001B3FF7">
        <w:rPr>
          <w:rFonts w:ascii="Avenir Book" w:hAnsi="Avenir Book" w:cstheme="minorBidi"/>
          <w:bCs/>
          <w:color w:val="auto"/>
          <w:sz w:val="20"/>
          <w:szCs w:val="20"/>
        </w:rPr>
        <w:t>“</w:t>
      </w:r>
      <w:r w:rsidRPr="001B3FF7">
        <w:rPr>
          <w:rFonts w:ascii="Avenir Book" w:hAnsi="Avenir Book" w:cstheme="minorBidi"/>
          <w:bCs/>
          <w:color w:val="auto"/>
          <w:sz w:val="20"/>
          <w:szCs w:val="20"/>
        </w:rPr>
        <w:t>Esame</w:t>
      </w:r>
      <w:r w:rsidR="00E5667F" w:rsidRPr="001B3FF7">
        <w:rPr>
          <w:rFonts w:ascii="Avenir Book" w:hAnsi="Avenir Book" w:cstheme="minorBidi"/>
          <w:bCs/>
          <w:color w:val="auto"/>
          <w:sz w:val="20"/>
          <w:szCs w:val="20"/>
        </w:rPr>
        <w:t>”</w:t>
      </w:r>
      <w:r w:rsidRPr="001B3FF7">
        <w:rPr>
          <w:rFonts w:ascii="Avenir Book" w:hAnsi="Avenir Book" w:cstheme="minorBidi"/>
          <w:bCs/>
          <w:color w:val="auto"/>
          <w:sz w:val="20"/>
          <w:szCs w:val="20"/>
        </w:rPr>
        <w:t xml:space="preserve"> dovrà essere </w:t>
      </w:r>
      <w:r w:rsidRPr="001662C4">
        <w:rPr>
          <w:rFonts w:ascii="Avenir Book" w:hAnsi="Avenir Book" w:cstheme="minorBidi"/>
          <w:bCs/>
          <w:color w:val="auto"/>
          <w:sz w:val="20"/>
          <w:szCs w:val="20"/>
        </w:rPr>
        <w:t xml:space="preserve">presentata copia della quietanza di pagamento dell’intera quota, da effettuare sul C/C postale n. 12054987, o tramite bonifico bancario, IBAN: </w:t>
      </w:r>
      <w:r w:rsidR="001662C4" w:rsidRPr="001662C4">
        <w:rPr>
          <w:rFonts w:ascii="Avenir Book" w:hAnsi="Avenir Book" w:cstheme="minorBidi"/>
          <w:bCs/>
          <w:color w:val="auto"/>
          <w:sz w:val="20"/>
          <w:szCs w:val="20"/>
        </w:rPr>
        <w:t>IT 39 T 03599 01800 000000139051</w:t>
      </w:r>
      <w:r w:rsidRPr="001662C4">
        <w:rPr>
          <w:rFonts w:ascii="Avenir Book" w:hAnsi="Avenir Book" w:cstheme="minorBidi"/>
          <w:bCs/>
          <w:color w:val="auto"/>
          <w:sz w:val="20"/>
          <w:szCs w:val="20"/>
        </w:rPr>
        <w:t xml:space="preserve">-  </w:t>
      </w:r>
      <w:r w:rsidR="00700043">
        <w:rPr>
          <w:rFonts w:ascii="Avenir Book" w:hAnsi="Avenir Book" w:cstheme="minorBidi"/>
          <w:bCs/>
          <w:color w:val="auto"/>
          <w:sz w:val="20"/>
          <w:szCs w:val="20"/>
        </w:rPr>
        <w:t xml:space="preserve">Banca di </w:t>
      </w:r>
      <w:r w:rsidR="001662C4" w:rsidRPr="001662C4">
        <w:rPr>
          <w:rFonts w:ascii="Avenir Book" w:hAnsi="Avenir Book" w:cstheme="minorBidi"/>
          <w:bCs/>
          <w:color w:val="auto"/>
          <w:sz w:val="20"/>
          <w:szCs w:val="20"/>
        </w:rPr>
        <w:t>Credito  Cooperativo La Riscossa di Regalbuto</w:t>
      </w:r>
      <w:r w:rsidRPr="001662C4">
        <w:rPr>
          <w:rFonts w:ascii="Avenir Book" w:hAnsi="Avenir Book" w:cstheme="minorBidi"/>
          <w:bCs/>
          <w:color w:val="auto"/>
          <w:sz w:val="20"/>
          <w:szCs w:val="20"/>
        </w:rPr>
        <w:t>, intestato a I.T.T.L. “Caio Duilio” via La Farina n. 70 - 98123 Messina.</w:t>
      </w:r>
      <w:r w:rsidRPr="00E5667F">
        <w:rPr>
          <w:rFonts w:ascii="Avenir Book" w:hAnsi="Avenir Book" w:cstheme="minorBidi"/>
          <w:bCs/>
          <w:color w:val="auto"/>
          <w:sz w:val="20"/>
          <w:szCs w:val="20"/>
        </w:rPr>
        <w:t xml:space="preserve"> </w:t>
      </w:r>
    </w:p>
    <w:p w14:paraId="2BDF2D42" w14:textId="28E005F4" w:rsidR="001B3FF7" w:rsidRPr="00225678" w:rsidRDefault="00103D86" w:rsidP="00225678">
      <w:pPr>
        <w:pStyle w:val="Default"/>
        <w:spacing w:line="360" w:lineRule="auto"/>
        <w:jc w:val="both"/>
        <w:rPr>
          <w:rFonts w:ascii="Avenir Book" w:hAnsi="Avenir Book" w:cstheme="minorBidi"/>
          <w:bCs/>
          <w:color w:val="auto"/>
          <w:sz w:val="20"/>
          <w:szCs w:val="20"/>
        </w:rPr>
      </w:pPr>
      <w:r w:rsidRPr="00E5667F">
        <w:rPr>
          <w:rFonts w:ascii="Avenir Book" w:hAnsi="Avenir Book" w:cstheme="minorBidi"/>
          <w:bCs/>
          <w:color w:val="auto"/>
          <w:sz w:val="20"/>
          <w:szCs w:val="20"/>
        </w:rPr>
        <w:t xml:space="preserve">Le domande di iscrizione ai </w:t>
      </w:r>
      <w:r w:rsidR="00706966">
        <w:rPr>
          <w:rFonts w:ascii="Avenir Book" w:hAnsi="Avenir Book" w:cstheme="minorBidi"/>
          <w:bCs/>
          <w:color w:val="auto"/>
          <w:sz w:val="20"/>
          <w:szCs w:val="20"/>
        </w:rPr>
        <w:t>“</w:t>
      </w:r>
      <w:r w:rsidRPr="00E5667F">
        <w:rPr>
          <w:rFonts w:ascii="Avenir Book" w:hAnsi="Avenir Book" w:cstheme="minorBidi"/>
          <w:bCs/>
          <w:color w:val="auto"/>
          <w:sz w:val="20"/>
          <w:szCs w:val="20"/>
        </w:rPr>
        <w:t>corsi</w:t>
      </w:r>
      <w:r w:rsidR="00E5667F">
        <w:rPr>
          <w:rFonts w:ascii="Avenir Book" w:hAnsi="Avenir Book" w:cstheme="minorBidi"/>
          <w:bCs/>
          <w:color w:val="auto"/>
          <w:sz w:val="20"/>
          <w:szCs w:val="20"/>
        </w:rPr>
        <w:t>+ esami</w:t>
      </w:r>
      <w:r w:rsidR="00706966">
        <w:rPr>
          <w:rFonts w:ascii="Avenir Book" w:hAnsi="Avenir Book" w:cstheme="minorBidi"/>
          <w:bCs/>
          <w:color w:val="auto"/>
          <w:sz w:val="20"/>
          <w:szCs w:val="20"/>
        </w:rPr>
        <w:t>”</w:t>
      </w:r>
      <w:r w:rsidRPr="00E5667F">
        <w:rPr>
          <w:rFonts w:ascii="Avenir Book" w:hAnsi="Avenir Book" w:cstheme="minorBidi"/>
          <w:bCs/>
          <w:color w:val="auto"/>
          <w:sz w:val="20"/>
          <w:szCs w:val="20"/>
        </w:rPr>
        <w:t xml:space="preserve"> ed agli </w:t>
      </w:r>
      <w:r w:rsidR="00706966">
        <w:rPr>
          <w:rFonts w:ascii="Avenir Book" w:hAnsi="Avenir Book" w:cstheme="minorBidi"/>
          <w:bCs/>
          <w:color w:val="auto"/>
          <w:sz w:val="20"/>
          <w:szCs w:val="20"/>
        </w:rPr>
        <w:t>“</w:t>
      </w:r>
      <w:r w:rsidRPr="00E5667F">
        <w:rPr>
          <w:rFonts w:ascii="Avenir Book" w:hAnsi="Avenir Book" w:cstheme="minorBidi"/>
          <w:bCs/>
          <w:color w:val="auto"/>
          <w:sz w:val="20"/>
          <w:szCs w:val="20"/>
        </w:rPr>
        <w:t>esami</w:t>
      </w:r>
      <w:r w:rsidR="00706966">
        <w:rPr>
          <w:rFonts w:ascii="Avenir Book" w:hAnsi="Avenir Book" w:cstheme="minorBidi"/>
          <w:bCs/>
          <w:color w:val="auto"/>
          <w:sz w:val="20"/>
          <w:szCs w:val="20"/>
        </w:rPr>
        <w:t>”</w:t>
      </w:r>
      <w:r w:rsidRPr="00E5667F">
        <w:rPr>
          <w:rFonts w:ascii="Avenir Book" w:hAnsi="Avenir Book" w:cstheme="minorBidi"/>
          <w:bCs/>
          <w:color w:val="auto"/>
          <w:sz w:val="20"/>
          <w:szCs w:val="20"/>
        </w:rPr>
        <w:t xml:space="preserve"> previsti dal calendario dovranno pervenire</w:t>
      </w:r>
      <w:r w:rsidR="00750B3D" w:rsidRPr="00E5667F">
        <w:rPr>
          <w:rFonts w:ascii="Avenir Book" w:hAnsi="Avenir Book" w:cstheme="minorBidi"/>
          <w:bCs/>
          <w:color w:val="auto"/>
          <w:sz w:val="20"/>
          <w:szCs w:val="20"/>
        </w:rPr>
        <w:t xml:space="preserve"> </w:t>
      </w:r>
      <w:r w:rsidRPr="00E5667F">
        <w:rPr>
          <w:rFonts w:ascii="Avenir Book" w:hAnsi="Avenir Book" w:cstheme="minorBidi"/>
          <w:bCs/>
          <w:color w:val="auto"/>
          <w:sz w:val="20"/>
          <w:szCs w:val="20"/>
        </w:rPr>
        <w:t xml:space="preserve">almeno </w:t>
      </w:r>
      <w:r w:rsidR="00750B3D" w:rsidRPr="00E5667F">
        <w:rPr>
          <w:rFonts w:ascii="Avenir Book" w:hAnsi="Avenir Book" w:cstheme="minorBidi"/>
          <w:bCs/>
          <w:color w:val="auto"/>
          <w:sz w:val="20"/>
          <w:szCs w:val="20"/>
        </w:rPr>
        <w:t xml:space="preserve">10 giorni </w:t>
      </w:r>
      <w:r w:rsidR="00706966" w:rsidRPr="00E5667F">
        <w:rPr>
          <w:rFonts w:ascii="Avenir Book" w:hAnsi="Avenir Book" w:cstheme="minorBidi"/>
          <w:bCs/>
          <w:color w:val="auto"/>
          <w:sz w:val="20"/>
          <w:szCs w:val="20"/>
        </w:rPr>
        <w:t>d</w:t>
      </w:r>
      <w:r w:rsidR="00706966">
        <w:rPr>
          <w:rFonts w:ascii="Avenir Book" w:hAnsi="Avenir Book" w:cstheme="minorBidi"/>
          <w:bCs/>
          <w:color w:val="auto"/>
          <w:sz w:val="20"/>
          <w:szCs w:val="20"/>
        </w:rPr>
        <w:t>a</w:t>
      </w:r>
      <w:r w:rsidR="00706966" w:rsidRPr="00E5667F">
        <w:rPr>
          <w:rFonts w:ascii="Avenir Book" w:hAnsi="Avenir Book" w:cstheme="minorBidi"/>
          <w:bCs/>
          <w:color w:val="auto"/>
          <w:sz w:val="20"/>
          <w:szCs w:val="20"/>
        </w:rPr>
        <w:t xml:space="preserve">ll’avvio </w:t>
      </w:r>
      <w:r w:rsidR="00706966">
        <w:rPr>
          <w:rFonts w:ascii="Avenir Book" w:hAnsi="Avenir Book" w:cstheme="minorBidi"/>
          <w:bCs/>
          <w:color w:val="auto"/>
          <w:sz w:val="20"/>
          <w:szCs w:val="20"/>
        </w:rPr>
        <w:t xml:space="preserve">dello stesso </w:t>
      </w:r>
      <w:r w:rsidR="00750B3D" w:rsidRPr="00E5667F">
        <w:rPr>
          <w:rFonts w:ascii="Avenir Book" w:hAnsi="Avenir Book" w:cstheme="minorBidi"/>
          <w:bCs/>
          <w:color w:val="auto"/>
          <w:sz w:val="20"/>
          <w:szCs w:val="20"/>
        </w:rPr>
        <w:t>ed almeno 15 giorni della sessione dell’esame</w:t>
      </w:r>
      <w:r w:rsidRPr="00E5667F">
        <w:rPr>
          <w:rFonts w:ascii="Avenir Book" w:hAnsi="Avenir Book" w:cstheme="minorBidi"/>
          <w:bCs/>
          <w:color w:val="auto"/>
          <w:sz w:val="20"/>
          <w:szCs w:val="20"/>
        </w:rPr>
        <w:t xml:space="preserve">. L’Istituto comunicherà almeno 5 giorni prima l’avvio del corso o l’esecuzione della sessione d’esame in funzione del numero minimo di iscritti. </w:t>
      </w:r>
      <w:r w:rsidR="00CA4A52" w:rsidRPr="003E4097">
        <w:rPr>
          <w:rFonts w:ascii="Avenir Book" w:hAnsi="Avenir Book"/>
          <w:color w:val="444444"/>
          <w:sz w:val="20"/>
          <w:szCs w:val="20"/>
        </w:rPr>
        <w:t xml:space="preserve">Per chiarimenti ed informazioni, conseguenti a quanto </w:t>
      </w:r>
      <w:r w:rsidR="00CA4A52">
        <w:rPr>
          <w:rFonts w:ascii="Avenir Book" w:hAnsi="Avenir Book"/>
          <w:color w:val="444444"/>
          <w:sz w:val="20"/>
          <w:szCs w:val="20"/>
        </w:rPr>
        <w:t>sopra</w:t>
      </w:r>
      <w:r w:rsidR="00CA4A52" w:rsidRPr="003E4097">
        <w:rPr>
          <w:rFonts w:ascii="Avenir Book" w:hAnsi="Avenir Book"/>
          <w:color w:val="444444"/>
          <w:sz w:val="20"/>
          <w:szCs w:val="20"/>
        </w:rPr>
        <w:t xml:space="preserve"> descritto, è possibile rivolgersi alla segreteria dell’Istituto </w:t>
      </w:r>
    </w:p>
    <w:p w14:paraId="339A6964" w14:textId="77777777" w:rsidR="001B3FF7" w:rsidRDefault="005C2A2E" w:rsidP="001B3FF7">
      <w:pPr>
        <w:pStyle w:val="NormaleWeb"/>
        <w:pBdr>
          <w:left w:val="single" w:sz="4" w:space="4" w:color="000000" w:themeColor="text1"/>
        </w:pBdr>
        <w:spacing w:before="0" w:beforeAutospacing="0" w:after="0" w:afterAutospacing="0" w:line="360" w:lineRule="auto"/>
        <w:jc w:val="both"/>
        <w:rPr>
          <w:rFonts w:ascii="Avenir Book" w:hAnsi="Avenir Book"/>
          <w:color w:val="444444"/>
          <w:sz w:val="20"/>
          <w:szCs w:val="20"/>
        </w:rPr>
      </w:pPr>
      <w:hyperlink r:id="rId8" w:history="1">
        <w:r w:rsidR="001B3FF7" w:rsidRPr="00A903D0">
          <w:rPr>
            <w:rStyle w:val="Collegamentoipertestuale"/>
            <w:rFonts w:ascii="Avenir Book" w:hAnsi="Avenir Book"/>
            <w:sz w:val="20"/>
            <w:szCs w:val="20"/>
          </w:rPr>
          <w:t>Meth01000t@istruzione.it</w:t>
        </w:r>
      </w:hyperlink>
      <w:r w:rsidR="001B3FF7">
        <w:rPr>
          <w:rFonts w:ascii="Avenir Book" w:hAnsi="Avenir Book"/>
          <w:color w:val="444444"/>
          <w:sz w:val="20"/>
          <w:szCs w:val="20"/>
        </w:rPr>
        <w:t xml:space="preserve"> - 0902931850</w:t>
      </w:r>
    </w:p>
    <w:p w14:paraId="7E266DC1" w14:textId="4B6ED26F" w:rsidR="00CA4A52" w:rsidRDefault="00225678" w:rsidP="00CA4A52">
      <w:pPr>
        <w:pStyle w:val="NormaleWeb"/>
        <w:spacing w:before="0" w:beforeAutospacing="0" w:after="0" w:afterAutospacing="0" w:line="360" w:lineRule="auto"/>
        <w:jc w:val="both"/>
        <w:rPr>
          <w:rFonts w:ascii="Avenir Book" w:hAnsi="Avenir Book"/>
          <w:color w:val="444444"/>
          <w:sz w:val="20"/>
          <w:szCs w:val="20"/>
        </w:rPr>
      </w:pPr>
      <w:r>
        <w:rPr>
          <w:rFonts w:ascii="Avenir Book" w:hAnsi="Avenir Book"/>
          <w:color w:val="444444"/>
          <w:sz w:val="20"/>
          <w:szCs w:val="20"/>
        </w:rPr>
        <w:t>e</w:t>
      </w:r>
      <w:r w:rsidR="00CA4A52" w:rsidRPr="003E4097">
        <w:rPr>
          <w:rFonts w:ascii="Avenir Book" w:hAnsi="Avenir Book"/>
          <w:color w:val="444444"/>
          <w:sz w:val="20"/>
          <w:szCs w:val="20"/>
        </w:rPr>
        <w:t xml:space="preserve"> al prof. Giovanni Curcuruto ai seguenti</w:t>
      </w:r>
      <w:r w:rsidR="00CA4A52">
        <w:rPr>
          <w:rFonts w:ascii="Avenir Book" w:hAnsi="Avenir Book"/>
          <w:color w:val="444444"/>
          <w:sz w:val="20"/>
          <w:szCs w:val="20"/>
        </w:rPr>
        <w:t xml:space="preserve"> recapiti:</w:t>
      </w:r>
    </w:p>
    <w:p w14:paraId="234D829F" w14:textId="77777777" w:rsidR="00CA4A52" w:rsidRPr="003E4097" w:rsidRDefault="005C2A2E" w:rsidP="001B3FF7">
      <w:pPr>
        <w:pStyle w:val="NormaleWeb"/>
        <w:spacing w:before="0" w:beforeAutospacing="0" w:after="0" w:afterAutospacing="0" w:line="360" w:lineRule="auto"/>
        <w:jc w:val="both"/>
        <w:rPr>
          <w:rFonts w:ascii="Avenir Book" w:hAnsi="Avenir Book"/>
          <w:color w:val="444444"/>
          <w:sz w:val="20"/>
          <w:szCs w:val="20"/>
        </w:rPr>
      </w:pPr>
      <w:hyperlink r:id="rId9" w:history="1">
        <w:r w:rsidR="00CA4A52" w:rsidRPr="00651E2B">
          <w:rPr>
            <w:rStyle w:val="Collegamentoipertestuale"/>
            <w:rFonts w:ascii="Avenir Book" w:hAnsi="Avenir Book"/>
            <w:sz w:val="20"/>
            <w:szCs w:val="20"/>
          </w:rPr>
          <w:t>giovanni.curcuruto@nauticomessina.gov.it</w:t>
        </w:r>
      </w:hyperlink>
      <w:r w:rsidR="00CA4A52">
        <w:rPr>
          <w:rFonts w:ascii="Avenir Book" w:hAnsi="Avenir Book"/>
          <w:color w:val="444444"/>
          <w:sz w:val="20"/>
          <w:szCs w:val="20"/>
        </w:rPr>
        <w:t xml:space="preserve"> </w:t>
      </w:r>
      <w:r w:rsidR="00CA4A52" w:rsidRPr="003E4097">
        <w:rPr>
          <w:rFonts w:ascii="Avenir Book" w:hAnsi="Avenir Book"/>
          <w:color w:val="444444"/>
          <w:sz w:val="20"/>
          <w:szCs w:val="20"/>
        </w:rPr>
        <w:t>- 3332532730.</w:t>
      </w:r>
    </w:p>
    <w:p w14:paraId="1EF53583" w14:textId="7A964086" w:rsidR="0013038B" w:rsidRPr="006733EA" w:rsidRDefault="00B1248D" w:rsidP="00652CF3">
      <w:pPr>
        <w:pStyle w:val="NormaleWeb"/>
        <w:spacing w:before="0" w:beforeAutospacing="0" w:after="0" w:afterAutospacing="0" w:line="360" w:lineRule="auto"/>
        <w:jc w:val="both"/>
        <w:rPr>
          <w:rFonts w:ascii="Avenir Book" w:hAnsi="Avenir Book"/>
          <w:color w:val="000000" w:themeColor="text1"/>
          <w:sz w:val="20"/>
          <w:szCs w:val="20"/>
        </w:rPr>
      </w:pPr>
      <w:r w:rsidRPr="006733EA">
        <w:rPr>
          <w:rFonts w:ascii="Avenir Book" w:hAnsi="Avenir Book"/>
          <w:color w:val="000000" w:themeColor="text1"/>
          <w:sz w:val="20"/>
          <w:szCs w:val="20"/>
        </w:rPr>
        <w:t xml:space="preserve">Gli importi per le </w:t>
      </w:r>
      <w:r w:rsidR="00A53C11" w:rsidRPr="006733EA">
        <w:rPr>
          <w:rFonts w:ascii="Avenir Book" w:hAnsi="Avenir Book"/>
          <w:color w:val="000000" w:themeColor="text1"/>
          <w:sz w:val="20"/>
          <w:szCs w:val="20"/>
        </w:rPr>
        <w:t>iscrizion</w:t>
      </w:r>
      <w:r w:rsidRPr="006733EA">
        <w:rPr>
          <w:rFonts w:ascii="Avenir Book" w:hAnsi="Avenir Book"/>
          <w:color w:val="000000" w:themeColor="text1"/>
          <w:sz w:val="20"/>
          <w:szCs w:val="20"/>
        </w:rPr>
        <w:t>i</w:t>
      </w:r>
      <w:r w:rsidR="0013038B" w:rsidRPr="006733EA">
        <w:rPr>
          <w:rFonts w:ascii="Avenir Book" w:hAnsi="Avenir Book"/>
          <w:color w:val="000000" w:themeColor="text1"/>
          <w:sz w:val="20"/>
          <w:szCs w:val="20"/>
        </w:rPr>
        <w:t xml:space="preserve">, da versare </w:t>
      </w:r>
      <w:r w:rsidR="00103D86" w:rsidRPr="006733EA">
        <w:rPr>
          <w:rFonts w:ascii="Avenir Book" w:hAnsi="Avenir Book"/>
          <w:color w:val="000000" w:themeColor="text1"/>
          <w:sz w:val="20"/>
          <w:szCs w:val="20"/>
        </w:rPr>
        <w:t>nelle modalità sopra descritte</w:t>
      </w:r>
      <w:r w:rsidRPr="006733EA">
        <w:rPr>
          <w:rFonts w:ascii="Avenir Book" w:hAnsi="Avenir Book"/>
          <w:color w:val="000000" w:themeColor="text1"/>
          <w:sz w:val="20"/>
          <w:szCs w:val="20"/>
        </w:rPr>
        <w:t>,</w:t>
      </w:r>
      <w:r w:rsidR="00103D86" w:rsidRPr="006733EA">
        <w:rPr>
          <w:rFonts w:ascii="Avenir Book" w:hAnsi="Avenir Book"/>
          <w:color w:val="000000" w:themeColor="text1"/>
          <w:sz w:val="20"/>
          <w:szCs w:val="20"/>
        </w:rPr>
        <w:t xml:space="preserve"> </w:t>
      </w:r>
      <w:r w:rsidRPr="006733EA">
        <w:rPr>
          <w:rFonts w:ascii="Avenir Book" w:hAnsi="Avenir Book"/>
          <w:color w:val="000000" w:themeColor="text1"/>
          <w:sz w:val="20"/>
          <w:szCs w:val="20"/>
        </w:rPr>
        <w:t>sono</w:t>
      </w:r>
      <w:r w:rsidR="0013038B" w:rsidRPr="006733EA">
        <w:rPr>
          <w:rFonts w:ascii="Avenir Book" w:hAnsi="Avenir Book"/>
          <w:color w:val="000000" w:themeColor="text1"/>
          <w:sz w:val="20"/>
          <w:szCs w:val="20"/>
        </w:rPr>
        <w:t xml:space="preserve"> pari a:</w:t>
      </w:r>
    </w:p>
    <w:p w14:paraId="24A0B583" w14:textId="7745D508" w:rsidR="0013038B" w:rsidRPr="006733EA" w:rsidRDefault="0013038B" w:rsidP="00A53C11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jc w:val="both"/>
        <w:rPr>
          <w:rFonts w:ascii="Avenir Book" w:hAnsi="Avenir Book"/>
          <w:color w:val="000000" w:themeColor="text1"/>
          <w:sz w:val="20"/>
          <w:szCs w:val="20"/>
        </w:rPr>
      </w:pPr>
      <w:r w:rsidRPr="006733EA">
        <w:rPr>
          <w:rFonts w:ascii="Avenir Book" w:hAnsi="Avenir Book"/>
          <w:color w:val="000000" w:themeColor="text1"/>
          <w:sz w:val="20"/>
          <w:szCs w:val="20"/>
        </w:rPr>
        <w:t>Corso ed Esame Coperta: € 850,00</w:t>
      </w:r>
    </w:p>
    <w:p w14:paraId="195F477A" w14:textId="6897C354" w:rsidR="0013038B" w:rsidRPr="006733EA" w:rsidRDefault="0013038B" w:rsidP="00A53C11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jc w:val="both"/>
        <w:rPr>
          <w:rFonts w:ascii="Avenir Book" w:hAnsi="Avenir Book"/>
          <w:color w:val="000000" w:themeColor="text1"/>
          <w:sz w:val="20"/>
          <w:szCs w:val="20"/>
        </w:rPr>
      </w:pPr>
      <w:r w:rsidRPr="006733EA">
        <w:rPr>
          <w:rFonts w:ascii="Avenir Book" w:hAnsi="Avenir Book"/>
          <w:color w:val="000000" w:themeColor="text1"/>
          <w:sz w:val="20"/>
          <w:szCs w:val="20"/>
        </w:rPr>
        <w:t>Corso ed Esame Macchina: € 1.000,00</w:t>
      </w:r>
    </w:p>
    <w:p w14:paraId="16661C1B" w14:textId="4275FB90" w:rsidR="0035531C" w:rsidRPr="00225678" w:rsidRDefault="0013038B" w:rsidP="00FD5CAB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jc w:val="both"/>
      </w:pPr>
      <w:r w:rsidRPr="006733EA">
        <w:rPr>
          <w:rFonts w:ascii="Avenir Book" w:hAnsi="Avenir Book"/>
          <w:color w:val="000000" w:themeColor="text1"/>
          <w:sz w:val="20"/>
          <w:szCs w:val="20"/>
        </w:rPr>
        <w:t xml:space="preserve">Esame: </w:t>
      </w:r>
      <w:r w:rsidR="00652CF3" w:rsidRPr="006733EA">
        <w:rPr>
          <w:rFonts w:ascii="Avenir Book" w:hAnsi="Avenir Book"/>
          <w:color w:val="000000" w:themeColor="text1"/>
          <w:sz w:val="20"/>
          <w:szCs w:val="20"/>
        </w:rPr>
        <w:t>€ 380,00</w:t>
      </w:r>
    </w:p>
    <w:p w14:paraId="758BD632" w14:textId="2C12AA74" w:rsidR="00225678" w:rsidRDefault="00225678" w:rsidP="00225678">
      <w:pPr>
        <w:pStyle w:val="NormaleWeb"/>
        <w:spacing w:before="0" w:beforeAutospacing="0" w:after="0" w:afterAutospacing="0" w:line="360" w:lineRule="auto"/>
        <w:ind w:left="6804"/>
        <w:jc w:val="center"/>
        <w:rPr>
          <w:rFonts w:ascii="Avenir Book" w:hAnsi="Avenir Book"/>
          <w:color w:val="000000" w:themeColor="text1"/>
          <w:sz w:val="20"/>
          <w:szCs w:val="20"/>
        </w:rPr>
      </w:pPr>
      <w:r>
        <w:rPr>
          <w:rFonts w:ascii="Avenir Book" w:hAnsi="Avenir Book"/>
          <w:color w:val="000000" w:themeColor="text1"/>
          <w:sz w:val="20"/>
          <w:szCs w:val="20"/>
        </w:rPr>
        <w:t>Il Dirigente Scolastico</w:t>
      </w:r>
    </w:p>
    <w:p w14:paraId="10A52F42" w14:textId="6321F5D0" w:rsidR="00225678" w:rsidRPr="006733EA" w:rsidRDefault="00225678" w:rsidP="00225678">
      <w:pPr>
        <w:pStyle w:val="NormaleWeb"/>
        <w:spacing w:before="0" w:beforeAutospacing="0" w:after="0" w:afterAutospacing="0" w:line="360" w:lineRule="auto"/>
        <w:ind w:left="6804"/>
        <w:jc w:val="center"/>
      </w:pPr>
      <w:r>
        <w:rPr>
          <w:rFonts w:ascii="Avenir Book" w:hAnsi="Avenir Book"/>
          <w:color w:val="000000" w:themeColor="text1"/>
          <w:sz w:val="20"/>
          <w:szCs w:val="20"/>
        </w:rPr>
        <w:t>Prof.ssa Maria Schirò</w:t>
      </w:r>
    </w:p>
    <w:sectPr w:rsidR="00225678" w:rsidRPr="006733EA" w:rsidSect="00C86C26">
      <w:headerReference w:type="default" r:id="rId10"/>
      <w:footerReference w:type="even" r:id="rId11"/>
      <w:footerReference w:type="default" r:id="rId12"/>
      <w:pgSz w:w="11900" w:h="16840"/>
      <w:pgMar w:top="1417" w:right="1134" w:bottom="553" w:left="1134" w:header="176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AC537" w14:textId="77777777" w:rsidR="005C2A2E" w:rsidRDefault="005C2A2E" w:rsidP="0035531C">
      <w:r>
        <w:separator/>
      </w:r>
    </w:p>
  </w:endnote>
  <w:endnote w:type="continuationSeparator" w:id="0">
    <w:p w14:paraId="188B9EA3" w14:textId="77777777" w:rsidR="005C2A2E" w:rsidRDefault="005C2A2E" w:rsidP="0035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swiss"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8C9EC" w14:textId="77777777" w:rsidR="0035531C" w:rsidRDefault="0035531C" w:rsidP="0026136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BB2B302" w14:textId="77777777" w:rsidR="0035531C" w:rsidRDefault="0035531C" w:rsidP="0035531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76470" w14:textId="7843610F" w:rsidR="0035531C" w:rsidRPr="0035531C" w:rsidRDefault="0035531C" w:rsidP="0035531C">
    <w:pPr>
      <w:pStyle w:val="Pidipagina"/>
      <w:framePr w:wrap="none" w:vAnchor="text" w:hAnchor="page" w:x="9802" w:y="-18"/>
      <w:rPr>
        <w:rStyle w:val="Numeropagina"/>
        <w:rFonts w:ascii="Avenir Book" w:hAnsi="Avenir Book"/>
        <w:b/>
        <w:color w:val="2F5496" w:themeColor="accent1" w:themeShade="BF"/>
        <w:sz w:val="16"/>
        <w:szCs w:val="16"/>
      </w:rPr>
    </w:pPr>
    <w:r w:rsidRPr="0035531C">
      <w:rPr>
        <w:rStyle w:val="Numeropagina"/>
        <w:rFonts w:ascii="Avenir Book" w:hAnsi="Avenir Book"/>
        <w:b/>
        <w:color w:val="2F5496" w:themeColor="accent1" w:themeShade="BF"/>
        <w:sz w:val="16"/>
        <w:szCs w:val="16"/>
      </w:rPr>
      <w:fldChar w:fldCharType="begin"/>
    </w:r>
    <w:r w:rsidRPr="0035531C">
      <w:rPr>
        <w:rStyle w:val="Numeropagina"/>
        <w:rFonts w:ascii="Avenir Book" w:hAnsi="Avenir Book"/>
        <w:b/>
        <w:color w:val="2F5496" w:themeColor="accent1" w:themeShade="BF"/>
        <w:sz w:val="16"/>
        <w:szCs w:val="16"/>
      </w:rPr>
      <w:instrText xml:space="preserve">PAGE  </w:instrText>
    </w:r>
    <w:r w:rsidRPr="0035531C">
      <w:rPr>
        <w:rStyle w:val="Numeropagina"/>
        <w:rFonts w:ascii="Avenir Book" w:hAnsi="Avenir Book"/>
        <w:b/>
        <w:color w:val="2F5496" w:themeColor="accent1" w:themeShade="BF"/>
        <w:sz w:val="16"/>
        <w:szCs w:val="16"/>
      </w:rPr>
      <w:fldChar w:fldCharType="separate"/>
    </w:r>
    <w:r w:rsidR="00863BAC">
      <w:rPr>
        <w:rStyle w:val="Numeropagina"/>
        <w:rFonts w:ascii="Avenir Book" w:hAnsi="Avenir Book"/>
        <w:b/>
        <w:noProof/>
        <w:color w:val="2F5496" w:themeColor="accent1" w:themeShade="BF"/>
        <w:sz w:val="16"/>
        <w:szCs w:val="16"/>
      </w:rPr>
      <w:t>2</w:t>
    </w:r>
    <w:r w:rsidRPr="0035531C">
      <w:rPr>
        <w:rStyle w:val="Numeropagina"/>
        <w:rFonts w:ascii="Avenir Book" w:hAnsi="Avenir Book"/>
        <w:b/>
        <w:color w:val="2F5496" w:themeColor="accent1" w:themeShade="BF"/>
        <w:sz w:val="16"/>
        <w:szCs w:val="16"/>
      </w:rPr>
      <w:fldChar w:fldCharType="end"/>
    </w:r>
    <w:r w:rsidRPr="0035531C">
      <w:rPr>
        <w:rStyle w:val="Numeropagina"/>
        <w:rFonts w:ascii="Avenir Book" w:hAnsi="Avenir Book"/>
        <w:b/>
        <w:color w:val="2F5496" w:themeColor="accent1" w:themeShade="BF"/>
        <w:sz w:val="16"/>
        <w:szCs w:val="16"/>
      </w:rPr>
      <w:t xml:space="preserve"> di 2</w:t>
    </w:r>
  </w:p>
  <w:p w14:paraId="35D38BB7" w14:textId="5A93AF53" w:rsidR="0035531C" w:rsidRPr="0035531C" w:rsidRDefault="0035531C" w:rsidP="0035531C">
    <w:pPr>
      <w:pStyle w:val="Pidipagina"/>
      <w:pBdr>
        <w:top w:val="single" w:sz="4" w:space="1" w:color="4472C4" w:themeColor="accent1"/>
      </w:pBdr>
      <w:ind w:right="360"/>
      <w:rPr>
        <w:rFonts w:ascii="Avenir Book" w:hAnsi="Avenir Book"/>
        <w:b/>
        <w:color w:val="2F5496" w:themeColor="accent1" w:themeShade="BF"/>
        <w:sz w:val="16"/>
        <w:szCs w:val="16"/>
      </w:rPr>
    </w:pPr>
    <w:r w:rsidRPr="0035531C">
      <w:rPr>
        <w:rFonts w:ascii="Avenir Book" w:hAnsi="Avenir Book"/>
        <w:b/>
        <w:color w:val="2F5496" w:themeColor="accent1" w:themeShade="BF"/>
        <w:sz w:val="16"/>
        <w:szCs w:val="16"/>
      </w:rPr>
      <w:t xml:space="preserve">Scheda Corso – Revisione </w:t>
    </w:r>
    <w:r w:rsidR="00317346">
      <w:rPr>
        <w:rFonts w:ascii="Avenir Book" w:hAnsi="Avenir Book"/>
        <w:b/>
        <w:color w:val="2F5496" w:themeColor="accent1" w:themeShade="BF"/>
        <w:sz w:val="16"/>
        <w:szCs w:val="16"/>
      </w:rPr>
      <w:t>5</w:t>
    </w:r>
    <w:r w:rsidR="003363E1">
      <w:rPr>
        <w:rFonts w:ascii="Avenir Book" w:hAnsi="Avenir Book"/>
        <w:b/>
        <w:color w:val="2F5496" w:themeColor="accent1" w:themeShade="BF"/>
        <w:sz w:val="16"/>
        <w:szCs w:val="16"/>
      </w:rPr>
      <w:t xml:space="preserve"> – </w:t>
    </w:r>
    <w:r w:rsidR="001B3FF7">
      <w:rPr>
        <w:rFonts w:ascii="Avenir Book" w:hAnsi="Avenir Book"/>
        <w:b/>
        <w:color w:val="2F5496" w:themeColor="accent1" w:themeShade="BF"/>
        <w:sz w:val="16"/>
        <w:szCs w:val="16"/>
      </w:rPr>
      <w:t>03</w:t>
    </w:r>
    <w:r w:rsidRPr="0035531C">
      <w:rPr>
        <w:rFonts w:ascii="Avenir Book" w:hAnsi="Avenir Book"/>
        <w:b/>
        <w:color w:val="2F5496" w:themeColor="accent1" w:themeShade="BF"/>
        <w:sz w:val="16"/>
        <w:szCs w:val="16"/>
      </w:rPr>
      <w:t>/</w:t>
    </w:r>
    <w:r w:rsidR="001B3FF7">
      <w:rPr>
        <w:rFonts w:ascii="Avenir Book" w:hAnsi="Avenir Book"/>
        <w:b/>
        <w:color w:val="2F5496" w:themeColor="accent1" w:themeShade="BF"/>
        <w:sz w:val="16"/>
        <w:szCs w:val="16"/>
      </w:rPr>
      <w:t>01</w:t>
    </w:r>
    <w:r w:rsidRPr="0035531C">
      <w:rPr>
        <w:rFonts w:ascii="Avenir Book" w:hAnsi="Avenir Book"/>
        <w:b/>
        <w:color w:val="2F5496" w:themeColor="accent1" w:themeShade="BF"/>
        <w:sz w:val="16"/>
        <w:szCs w:val="16"/>
      </w:rPr>
      <w:t>/201</w:t>
    </w:r>
    <w:r w:rsidR="001B3FF7">
      <w:rPr>
        <w:rFonts w:ascii="Avenir Book" w:hAnsi="Avenir Book"/>
        <w:b/>
        <w:color w:val="2F5496" w:themeColor="accent1" w:themeShade="BF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4838F" w14:textId="77777777" w:rsidR="005C2A2E" w:rsidRDefault="005C2A2E" w:rsidP="0035531C">
      <w:r>
        <w:separator/>
      </w:r>
    </w:p>
  </w:footnote>
  <w:footnote w:type="continuationSeparator" w:id="0">
    <w:p w14:paraId="2F115473" w14:textId="77777777" w:rsidR="005C2A2E" w:rsidRDefault="005C2A2E" w:rsidP="003553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09" w:type="dxa"/>
      <w:tblBorders>
        <w:bottom w:val="single" w:sz="18" w:space="0" w:color="4472C4" w:themeColor="accent1"/>
        <w:insideV w:val="single" w:sz="4" w:space="0" w:color="4472C4" w:themeColor="accent1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8"/>
      <w:gridCol w:w="7861"/>
    </w:tblGrid>
    <w:tr w:rsidR="0035531C" w:rsidRPr="00D71A4F" w14:paraId="6C2AAA88" w14:textId="77777777" w:rsidTr="0035531C">
      <w:trPr>
        <w:cantSplit/>
        <w:trHeight w:val="749"/>
      </w:trPr>
      <w:tc>
        <w:tcPr>
          <w:tcW w:w="1848" w:type="dxa"/>
        </w:tcPr>
        <w:p w14:paraId="77E0D239" w14:textId="6A487733" w:rsidR="0035531C" w:rsidRPr="00D71A4F" w:rsidRDefault="0035531C" w:rsidP="00D52F4D">
          <w:pPr>
            <w:ind w:right="-70"/>
            <w:jc w:val="center"/>
            <w:rPr>
              <w:rFonts w:ascii="Century Gothic" w:hAnsi="Century Gothic"/>
              <w:szCs w:val="24"/>
            </w:rPr>
          </w:pPr>
          <w:r>
            <w:rPr>
              <w:noProof/>
              <w:lang w:eastAsia="it-IT"/>
            </w:rPr>
            <w:drawing>
              <wp:inline distT="0" distB="0" distL="0" distR="0" wp14:anchorId="5B3769C0" wp14:editId="54415AE2">
                <wp:extent cx="716915" cy="716915"/>
                <wp:effectExtent l="0" t="0" r="0" b="0"/>
                <wp:docPr id="1" name="Immagine 1" descr="logo nautico 2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nautico 2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91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1" w:type="dxa"/>
          <w:vAlign w:val="center"/>
        </w:tcPr>
        <w:p w14:paraId="370C9837" w14:textId="77777777" w:rsidR="0035531C" w:rsidRDefault="0035531C" w:rsidP="0035531C">
          <w:pPr>
            <w:spacing w:before="120" w:after="120"/>
            <w:jc w:val="center"/>
            <w:outlineLvl w:val="1"/>
            <w:rPr>
              <w:rFonts w:ascii="Avenir Book" w:eastAsia="Times New Roman" w:hAnsi="Avenir Book" w:cs="Times New Roman"/>
              <w:b/>
              <w:color w:val="2F5496" w:themeColor="accent1" w:themeShade="BF"/>
              <w:sz w:val="24"/>
              <w:szCs w:val="24"/>
              <w:lang w:eastAsia="it-IT"/>
            </w:rPr>
          </w:pPr>
          <w:r>
            <w:rPr>
              <w:rFonts w:ascii="Avenir Book" w:eastAsia="Times New Roman" w:hAnsi="Avenir Book" w:cs="Times New Roman"/>
              <w:b/>
              <w:color w:val="2F5496" w:themeColor="accent1" w:themeShade="BF"/>
              <w:sz w:val="24"/>
              <w:szCs w:val="24"/>
              <w:lang w:eastAsia="it-IT"/>
            </w:rPr>
            <w:t>SCHEDA CORSO</w:t>
          </w:r>
        </w:p>
        <w:p w14:paraId="06EDCEFE" w14:textId="010BA6DA" w:rsidR="0035531C" w:rsidRPr="0035531C" w:rsidRDefault="0035531C" w:rsidP="0035531C">
          <w:pPr>
            <w:spacing w:before="120" w:after="120"/>
            <w:jc w:val="center"/>
            <w:outlineLvl w:val="1"/>
            <w:rPr>
              <w:rFonts w:ascii="Avenir Book" w:eastAsia="Times New Roman" w:hAnsi="Avenir Book" w:cs="Times New Roman"/>
              <w:b/>
              <w:color w:val="0070C0"/>
              <w:sz w:val="24"/>
              <w:szCs w:val="24"/>
              <w:lang w:eastAsia="it-IT"/>
            </w:rPr>
          </w:pPr>
          <w:r w:rsidRPr="0035531C">
            <w:rPr>
              <w:rFonts w:ascii="Avenir Book" w:eastAsia="Times New Roman" w:hAnsi="Avenir Book" w:cs="Times New Roman"/>
              <w:b/>
              <w:color w:val="2F5496" w:themeColor="accent1" w:themeShade="BF"/>
              <w:sz w:val="24"/>
              <w:szCs w:val="24"/>
              <w:lang w:eastAsia="it-IT"/>
            </w:rPr>
            <w:t>PREPARAZIONE AGLI ESAMI PER IL LIVELLO DIRETTIVO PER COMANDANTE, DIRETTORE DI MACCHINA E DI PRIMO UFFICIALE</w:t>
          </w:r>
        </w:p>
      </w:tc>
    </w:tr>
  </w:tbl>
  <w:p w14:paraId="709FEE3D" w14:textId="79385776" w:rsidR="0035531C" w:rsidRPr="0035531C" w:rsidRDefault="0035531C" w:rsidP="0035531C">
    <w:pPr>
      <w:pStyle w:val="Intestazione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53402"/>
    <w:multiLevelType w:val="hybridMultilevel"/>
    <w:tmpl w:val="A10CC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C23D5"/>
    <w:multiLevelType w:val="hybridMultilevel"/>
    <w:tmpl w:val="B3B0D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104FD"/>
    <w:multiLevelType w:val="hybridMultilevel"/>
    <w:tmpl w:val="04685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F3965"/>
    <w:multiLevelType w:val="hybridMultilevel"/>
    <w:tmpl w:val="22940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80"/>
    <w:rsid w:val="00021890"/>
    <w:rsid w:val="00025F19"/>
    <w:rsid w:val="000B5B66"/>
    <w:rsid w:val="000C45FD"/>
    <w:rsid w:val="00103D86"/>
    <w:rsid w:val="001133ED"/>
    <w:rsid w:val="0013038B"/>
    <w:rsid w:val="001662C4"/>
    <w:rsid w:val="001B3FF7"/>
    <w:rsid w:val="001F7BE3"/>
    <w:rsid w:val="00225678"/>
    <w:rsid w:val="00227AAE"/>
    <w:rsid w:val="002A513D"/>
    <w:rsid w:val="002B10E4"/>
    <w:rsid w:val="002C2449"/>
    <w:rsid w:val="00317346"/>
    <w:rsid w:val="003363E1"/>
    <w:rsid w:val="00341B8D"/>
    <w:rsid w:val="0035158A"/>
    <w:rsid w:val="0035531C"/>
    <w:rsid w:val="003676B4"/>
    <w:rsid w:val="003E4097"/>
    <w:rsid w:val="00414B09"/>
    <w:rsid w:val="00415A01"/>
    <w:rsid w:val="004419C2"/>
    <w:rsid w:val="0050105E"/>
    <w:rsid w:val="005A297F"/>
    <w:rsid w:val="005C2583"/>
    <w:rsid w:val="005C2A2E"/>
    <w:rsid w:val="005F07AD"/>
    <w:rsid w:val="00620CD3"/>
    <w:rsid w:val="00642176"/>
    <w:rsid w:val="00652CF3"/>
    <w:rsid w:val="0066391C"/>
    <w:rsid w:val="006733EA"/>
    <w:rsid w:val="00696CC0"/>
    <w:rsid w:val="006A6913"/>
    <w:rsid w:val="006C3E83"/>
    <w:rsid w:val="00700043"/>
    <w:rsid w:val="00706966"/>
    <w:rsid w:val="00750B3D"/>
    <w:rsid w:val="00773E21"/>
    <w:rsid w:val="00782C80"/>
    <w:rsid w:val="007C562C"/>
    <w:rsid w:val="007D7EFF"/>
    <w:rsid w:val="007F479A"/>
    <w:rsid w:val="00800FA3"/>
    <w:rsid w:val="008052D6"/>
    <w:rsid w:val="0081174B"/>
    <w:rsid w:val="00863BAC"/>
    <w:rsid w:val="008B4558"/>
    <w:rsid w:val="008D37E1"/>
    <w:rsid w:val="008F522D"/>
    <w:rsid w:val="00900C7F"/>
    <w:rsid w:val="0092620B"/>
    <w:rsid w:val="009801FE"/>
    <w:rsid w:val="009B1DC2"/>
    <w:rsid w:val="009C1963"/>
    <w:rsid w:val="00A1543B"/>
    <w:rsid w:val="00A31F81"/>
    <w:rsid w:val="00A53C11"/>
    <w:rsid w:val="00A655DE"/>
    <w:rsid w:val="00AD1B41"/>
    <w:rsid w:val="00B005A6"/>
    <w:rsid w:val="00B1248D"/>
    <w:rsid w:val="00B756EA"/>
    <w:rsid w:val="00B941F7"/>
    <w:rsid w:val="00BB1919"/>
    <w:rsid w:val="00C079F9"/>
    <w:rsid w:val="00C86C26"/>
    <w:rsid w:val="00CA4A52"/>
    <w:rsid w:val="00CB47DD"/>
    <w:rsid w:val="00D165BA"/>
    <w:rsid w:val="00D41C7A"/>
    <w:rsid w:val="00D54082"/>
    <w:rsid w:val="00E5667F"/>
    <w:rsid w:val="00E85F96"/>
    <w:rsid w:val="00EA0458"/>
    <w:rsid w:val="00EB2EB4"/>
    <w:rsid w:val="00EF2B4D"/>
    <w:rsid w:val="00F023A9"/>
    <w:rsid w:val="00F444BE"/>
    <w:rsid w:val="00F642E3"/>
    <w:rsid w:val="00FA1D40"/>
    <w:rsid w:val="00FC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66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 Neue" w:eastAsiaTheme="minorHAnsi" w:hAnsi="Helvetica Neue" w:cstheme="minorBidi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782C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82C80"/>
    <w:rPr>
      <w:rFonts w:ascii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782C8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0105E"/>
  </w:style>
  <w:style w:type="paragraph" w:customStyle="1" w:styleId="p1">
    <w:name w:val="p1"/>
    <w:basedOn w:val="Normale"/>
    <w:rsid w:val="00415A01"/>
    <w:rPr>
      <w:rFonts w:ascii="Helvetica" w:hAnsi="Helvetica" w:cs="Times New Roman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03D86"/>
    <w:rPr>
      <w:color w:val="0563C1" w:themeColor="hyperlink"/>
      <w:u w:val="single"/>
    </w:rPr>
  </w:style>
  <w:style w:type="paragraph" w:customStyle="1" w:styleId="Default">
    <w:name w:val="Default"/>
    <w:rsid w:val="00103D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3D8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553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531C"/>
  </w:style>
  <w:style w:type="paragraph" w:styleId="Pidipagina">
    <w:name w:val="footer"/>
    <w:basedOn w:val="Normale"/>
    <w:link w:val="PidipaginaCarattere"/>
    <w:uiPriority w:val="99"/>
    <w:unhideWhenUsed/>
    <w:rsid w:val="003553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531C"/>
  </w:style>
  <w:style w:type="character" w:styleId="Numeropagina">
    <w:name w:val="page number"/>
    <w:basedOn w:val="Carpredefinitoparagrafo"/>
    <w:uiPriority w:val="99"/>
    <w:semiHidden/>
    <w:unhideWhenUsed/>
    <w:rsid w:val="00355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eth01000t@pec.istruzione.it" TargetMode="External"/><Relationship Id="rId8" Type="http://schemas.openxmlformats.org/officeDocument/2006/relationships/hyperlink" Target="mailto:Meth01000t@istruzione.it" TargetMode="External"/><Relationship Id="rId9" Type="http://schemas.openxmlformats.org/officeDocument/2006/relationships/hyperlink" Target="mailto:giovanni.curcuruto@nauticomessina.gov.i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4435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Curcuruto</dc:creator>
  <cp:keywords/>
  <dc:description/>
  <cp:lastModifiedBy>Giovanni Curcuruto</cp:lastModifiedBy>
  <cp:revision>2</cp:revision>
  <cp:lastPrinted>2017-10-12T16:54:00Z</cp:lastPrinted>
  <dcterms:created xsi:type="dcterms:W3CDTF">2018-01-02T16:09:00Z</dcterms:created>
  <dcterms:modified xsi:type="dcterms:W3CDTF">2018-01-02T16:09:00Z</dcterms:modified>
</cp:coreProperties>
</file>